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756F13" w:rsidP="002F34FB">
      <w:pPr>
        <w:pStyle w:val="Titreformulaire"/>
        <w:pBdr>
          <w:bottom w:val="single" w:sz="4" w:space="1" w:color="31849B" w:themeColor="accent5" w:themeShade="BF"/>
        </w:pBdr>
        <w:spacing w:after="360"/>
      </w:pPr>
      <w:r w:rsidRPr="006F4E9B">
        <w:rPr>
          <w:noProof/>
        </w:rPr>
        <mc:AlternateContent>
          <mc:Choice Requires="wps">
            <w:drawing>
              <wp:anchor distT="0" distB="0" distL="114300" distR="114300" simplePos="0" relativeHeight="251672576" behindDoc="0" locked="0" layoutInCell="1" allowOverlap="1" wp14:anchorId="67B3ACAE" wp14:editId="72F480E0">
                <wp:simplePos x="0" y="0"/>
                <wp:positionH relativeFrom="column">
                  <wp:posOffset>203200</wp:posOffset>
                </wp:positionH>
                <wp:positionV relativeFrom="paragraph">
                  <wp:posOffset>-137160</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solidFill>
                          <a:sysClr val="window" lastClr="FFFFFF"/>
                        </a:solidFill>
                        <a:ln w="6350" cap="flat" cmpd="sng" algn="ctr">
                          <a:solidFill>
                            <a:srgbClr val="4BACC6">
                              <a:lumMod val="75000"/>
                            </a:srgbClr>
                          </a:solidFill>
                          <a:prstDash val="solid"/>
                          <a:headEnd/>
                          <a:tailEnd/>
                        </a:ln>
                        <a:effectLst/>
                      </wps:spPr>
                      <wps:txbx>
                        <w:txbxContent>
                          <w:p w:rsidR="00756F13" w:rsidRPr="0003403F" w:rsidRDefault="00756F13" w:rsidP="00756F13">
                            <w:pPr>
                              <w:jc w:val="center"/>
                              <w:rPr>
                                <w:b/>
                              </w:rPr>
                            </w:pPr>
                            <w:r w:rsidRPr="0003403F">
                              <w:rPr>
                                <w:b/>
                              </w:rPr>
                              <w:t>Cadre réservé à l’agence de l’eau</w:t>
                            </w:r>
                          </w:p>
                          <w:p w:rsidR="00756F13" w:rsidRDefault="00756F13" w:rsidP="00756F13"/>
                          <w:p w:rsidR="00756F13" w:rsidRDefault="00756F13" w:rsidP="00756F13">
                            <w:r>
                              <w:t xml:space="preserve">N° de dossier : </w:t>
                            </w:r>
                            <w:sdt>
                              <w:sdtPr>
                                <w:id w:val="560142588"/>
                                <w:showingPlcHdr/>
                                <w:text/>
                              </w:sdtPr>
                              <w:sdtContent>
                                <w:r>
                                  <w:t xml:space="preserve">     </w:t>
                                </w:r>
                              </w:sdtContent>
                            </w:sdt>
                          </w:p>
                          <w:p w:rsidR="00756F13" w:rsidRDefault="00756F13" w:rsidP="00756F13">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pt;margin-top:-10.8pt;width:27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" fillcolor="window" strokecolor="#31859c" strokeweight=".5pt">
                <v:textbox>
                  <w:txbxContent>
                    <w:p w:rsidR="00756F13" w:rsidRPr="0003403F" w:rsidRDefault="00756F13" w:rsidP="00756F13">
                      <w:pPr>
                        <w:jc w:val="center"/>
                        <w:rPr>
                          <w:b/>
                        </w:rPr>
                      </w:pPr>
                      <w:r w:rsidRPr="0003403F">
                        <w:rPr>
                          <w:b/>
                        </w:rPr>
                        <w:t>Cadre réservé à l’agence de l’eau</w:t>
                      </w:r>
                    </w:p>
                    <w:p w:rsidR="00756F13" w:rsidRDefault="00756F13" w:rsidP="00756F13"/>
                    <w:p w:rsidR="00756F13" w:rsidRDefault="00756F13" w:rsidP="00756F13">
                      <w:r>
                        <w:t xml:space="preserve">N° de dossier : </w:t>
                      </w:r>
                      <w:sdt>
                        <w:sdtPr>
                          <w:id w:val="560142588"/>
                          <w:showingPlcHdr/>
                          <w:text/>
                        </w:sdtPr>
                        <w:sdtContent>
                          <w:r>
                            <w:t xml:space="preserve">     </w:t>
                          </w:r>
                        </w:sdtContent>
                      </w:sdt>
                    </w:p>
                    <w:p w:rsidR="00756F13" w:rsidRDefault="00756F13" w:rsidP="00756F13">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6E60F0">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0" t="0" r="9525" b="444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bookmarkStart w:id="0" w:name="_GoBack"/>
      <w:bookmarkEnd w:id="0"/>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B42FFE" w:rsidRDefault="00B42FFE" w:rsidP="00B42FFE">
      <w:pPr>
        <w:pStyle w:val="sous-titre1"/>
        <w:spacing w:line="360" w:lineRule="auto"/>
        <w:ind w:left="3402" w:hanging="3402"/>
        <w:jc w:val="both"/>
        <w:rPr>
          <w:color w:val="31849B" w:themeColor="accent5" w:themeShade="BF"/>
          <w:sz w:val="28"/>
          <w:szCs w:val="28"/>
        </w:rPr>
      </w:pPr>
      <w:r w:rsidRPr="00A50D0D">
        <w:rPr>
          <w:color w:val="31849B" w:themeColor="accent5" w:themeShade="BF"/>
          <w:sz w:val="28"/>
          <w:szCs w:val="28"/>
        </w:rPr>
        <w:t>Thématique :</w:t>
      </w:r>
      <w:r>
        <w:rPr>
          <w:color w:val="31849B" w:themeColor="accent5" w:themeShade="BF"/>
          <w:sz w:val="28"/>
          <w:szCs w:val="28"/>
        </w:rPr>
        <w:t xml:space="preserve"> </w:t>
      </w:r>
      <w:r w:rsidRPr="00585588">
        <w:rPr>
          <w:color w:val="31849B" w:themeColor="accent5" w:themeShade="BF"/>
          <w:sz w:val="28"/>
          <w:szCs w:val="28"/>
          <w:highlight w:val="lightGray"/>
          <w:shd w:val="clear" w:color="auto" w:fill="F2DBDB" w:themeFill="accent2" w:themeFillTint="33"/>
        </w:rPr>
        <w:t>Réduction des pollutions industrielles et artisanales</w:t>
      </w:r>
    </w:p>
    <w:p w:rsidR="00107652"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w:t>
      </w:r>
      <w:r w:rsidR="00107652">
        <w:rPr>
          <w:i/>
          <w:color w:val="31849B" w:themeColor="accent5" w:themeShade="BF"/>
        </w:rPr>
        <w:t>.</w:t>
      </w:r>
    </w:p>
    <w:p w:rsidR="002E5EA9" w:rsidRPr="002E5EA9" w:rsidRDefault="00107652" w:rsidP="002E5EA9">
      <w:pPr>
        <w:pStyle w:val="Corpsdetexte"/>
        <w:rPr>
          <w:i/>
          <w:color w:val="31849B" w:themeColor="accent5" w:themeShade="BF"/>
        </w:rPr>
      </w:pPr>
      <w:r>
        <w:rPr>
          <w:i/>
          <w:color w:val="31849B" w:themeColor="accent5" w:themeShade="BF"/>
        </w:rPr>
        <w:t>S</w:t>
      </w:r>
      <w:r w:rsidR="002E5EA9" w:rsidRPr="002E5EA9">
        <w:rPr>
          <w:i/>
          <w:color w:val="31849B" w:themeColor="accent5" w:themeShade="BF"/>
        </w:rPr>
        <w:t>’il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8B5206" w:rsidRDefault="00C4272C" w:rsidP="000E79AE">
      <w:pPr>
        <w:pStyle w:val="Corpsdetexte"/>
        <w:tabs>
          <w:tab w:val="left" w:pos="3828"/>
        </w:tabs>
        <w:spacing w:line="360" w:lineRule="auto"/>
      </w:pPr>
      <w:r w:rsidRPr="00B450CC">
        <w:t xml:space="preserve">Commune : </w:t>
      </w:r>
      <w:r w:rsidR="00A50D0D">
        <w:tab/>
      </w:r>
      <w:r w:rsidR="003469A9" w:rsidRPr="00B450CC">
        <w:t>Code postal</w:t>
      </w:r>
      <w:r w:rsidR="00A50D0D">
        <w:t> :</w:t>
      </w:r>
      <w:r w:rsidR="000E79AE">
        <w:tab/>
      </w:r>
      <w:r w:rsidR="000E79AE">
        <w:tab/>
      </w:r>
    </w:p>
    <w:p w:rsidR="00C4272C" w:rsidRPr="00C4272C" w:rsidRDefault="00C4272C" w:rsidP="000E79AE">
      <w:pPr>
        <w:pStyle w:val="Corpsdetexte"/>
        <w:tabs>
          <w:tab w:val="left" w:pos="3828"/>
        </w:tabs>
        <w:spacing w:line="360" w:lineRule="auto"/>
        <w:rPr>
          <w:b/>
          <w:bCs/>
          <w:iCs/>
        </w:rPr>
      </w:pPr>
      <w:r w:rsidRPr="00C4272C">
        <w:t>Bureau distributeur :</w:t>
      </w:r>
      <w:r>
        <w:t xml:space="preserve"> </w:t>
      </w:r>
    </w:p>
    <w:p w:rsidR="00C4272C" w:rsidRDefault="00C4272C" w:rsidP="00C4272C">
      <w:pPr>
        <w:pStyle w:val="Paragraphedeliste"/>
        <w:spacing w:line="360" w:lineRule="auto"/>
        <w:ind w:left="0"/>
      </w:pPr>
      <w:r>
        <w:t xml:space="preserve">N°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82716D">
      <w:pPr>
        <w:spacing w:line="360" w:lineRule="auto"/>
        <w:rPr>
          <w:b/>
        </w:rPr>
      </w:pPr>
      <w:r>
        <w:t>N° t</w:t>
      </w:r>
      <w:r w:rsidR="003469A9">
        <w:t xml:space="preserve">él : </w:t>
      </w:r>
      <w:r w:rsidR="0082716D">
        <w:tab/>
      </w:r>
      <w:r w:rsidR="0082716D">
        <w:tab/>
      </w:r>
      <w:r w:rsidR="0082716D">
        <w:tab/>
      </w:r>
      <w:r w:rsidR="0082716D">
        <w:tab/>
      </w:r>
      <w:r w:rsidR="0082716D">
        <w:tab/>
      </w:r>
      <w:r w:rsidR="0082716D">
        <w:tab/>
      </w:r>
      <w:r w:rsidRPr="00C4272C">
        <w:t xml:space="preserve">N° fax : </w:t>
      </w:r>
    </w:p>
    <w:p w:rsidR="002F0FA0" w:rsidRDefault="003469A9" w:rsidP="00F76556">
      <w:pPr>
        <w:pStyle w:val="sous-titre1"/>
        <w:spacing w:line="360" w:lineRule="auto"/>
      </w:pPr>
      <w:r>
        <w:t xml:space="preserve">Courriel : </w:t>
      </w:r>
    </w:p>
    <w:p w:rsidR="000E79AE"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A50D0D">
        <w:t xml:space="preserve"> </w:t>
      </w:r>
      <w:r w:rsidR="000E79AE">
        <w:t>Siret du site :</w:t>
      </w:r>
    </w:p>
    <w:p w:rsidR="000E79AE" w:rsidRDefault="000E79AE" w:rsidP="000E79AE">
      <w:r>
        <w:br w:type="page"/>
      </w:r>
    </w:p>
    <w:p w:rsidR="00C4272C" w:rsidRDefault="00C4272C" w:rsidP="00C4272C">
      <w:pPr>
        <w:autoSpaceDE w:val="0"/>
        <w:autoSpaceDN w:val="0"/>
        <w:adjustRightInd w:val="0"/>
        <w:spacing w:before="0" w:after="0"/>
        <w:jc w:val="left"/>
        <w:rPr>
          <w:rFonts w:cs="Verdana"/>
          <w:color w:val="000000"/>
        </w:rPr>
      </w:pPr>
      <w:r>
        <w:rPr>
          <w:rFonts w:cs="Verdana"/>
          <w:color w:val="000000"/>
        </w:rPr>
        <w:lastRenderedPageBreak/>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CD57A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Votre projet est-il réalisé dans le cadre d’une nouvelle</w:t>
      </w:r>
      <w:r w:rsidR="00CD57A3">
        <w:rPr>
          <w:rFonts w:cs="Verdana"/>
          <w:color w:val="000000"/>
        </w:rPr>
        <w:t xml:space="preserv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(si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82716D" w:rsidRPr="003A12D0" w:rsidRDefault="0082716D" w:rsidP="0082716D">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82716D" w:rsidTr="006E04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962BA" w:rsidRDefault="00756F13"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r w:rsidR="0082716D">
              <w:rPr>
                <w:shd w:val="clear" w:color="auto" w:fill="D9D9D9" w:themeFill="background1" w:themeFillShade="D9"/>
              </w:rPr>
              <w:t xml:space="preserve">  …………………………………</w:t>
            </w:r>
          </w:p>
        </w:tc>
      </w:tr>
      <w:tr w:rsidR="0082716D" w:rsidTr="006E0434">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82716D" w:rsidRDefault="0082716D" w:rsidP="0082716D">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56F13"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autoSpaceDE w:val="0"/>
        <w:autoSpaceDN w:val="0"/>
        <w:adjustRightInd w:val="0"/>
        <w:spacing w:before="0" w:after="0"/>
        <w:jc w:val="left"/>
        <w:rPr>
          <w:rFonts w:cs="Verdana"/>
          <w:sz w:val="16"/>
          <w:szCs w:val="16"/>
        </w:rPr>
      </w:pPr>
    </w:p>
    <w:p w:rsidR="0082716D" w:rsidRPr="00964D90" w:rsidRDefault="0082716D" w:rsidP="0082716D">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82716D" w:rsidRDefault="0082716D" w:rsidP="0082716D">
      <w:pPr>
        <w:autoSpaceDE w:val="0"/>
        <w:autoSpaceDN w:val="0"/>
        <w:adjustRightInd w:val="0"/>
        <w:spacing w:before="0" w:after="0"/>
        <w:jc w:val="left"/>
        <w:rPr>
          <w:rFonts w:cs="Verdana"/>
        </w:rPr>
      </w:pPr>
    </w:p>
    <w:p w:rsidR="0082716D" w:rsidRDefault="0082716D" w:rsidP="0082716D">
      <w:pPr>
        <w:pStyle w:val="Paragraphedeliste"/>
        <w:numPr>
          <w:ilvl w:val="0"/>
          <w:numId w:val="24"/>
        </w:numPr>
        <w:tabs>
          <w:tab w:val="left" w:pos="6804"/>
        </w:tabs>
        <w:autoSpaceDE w:val="0"/>
        <w:autoSpaceDN w:val="0"/>
        <w:adjustRightInd w:val="0"/>
        <w:spacing w:before="0" w:after="0"/>
        <w:rPr>
          <w:rFonts w:ascii="MS Gothic" w:eastAsia="MS Gothic" w:hAnsi="MS Gothic" w:cs="MS Gothic"/>
        </w:rPr>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C4272C" w:rsidRPr="00C4272C" w:rsidRDefault="00C4272C" w:rsidP="00E344E2">
      <w:pPr>
        <w:pStyle w:val="Titre1"/>
      </w:pPr>
      <w:r w:rsidRPr="00C4272C">
        <w:t>OPERATION PROJETEE</w:t>
      </w:r>
    </w:p>
    <w:p w:rsidR="0082716D" w:rsidRDefault="00310B15" w:rsidP="000E79AE">
      <w:pPr>
        <w:pStyle w:val="sous-titre1"/>
        <w:spacing w:after="0" w:line="360" w:lineRule="auto"/>
        <w:rPr>
          <w:rFonts w:ascii="Verdana" w:hAnsi="Verdana"/>
          <w:sz w:val="20"/>
          <w:szCs w:val="20"/>
        </w:rPr>
      </w:pPr>
      <w:r>
        <w:rPr>
          <w:rFonts w:ascii="Verdana" w:hAnsi="Verdana"/>
          <w:sz w:val="20"/>
          <w:szCs w:val="20"/>
        </w:rPr>
        <w:t xml:space="preserve">4.1 </w:t>
      </w:r>
      <w:r w:rsidR="0082716D" w:rsidRPr="00A50D0D">
        <w:rPr>
          <w:rFonts w:ascii="Verdana" w:hAnsi="Verdana"/>
          <w:sz w:val="20"/>
          <w:szCs w:val="20"/>
        </w:rPr>
        <w:t>Intitulé </w:t>
      </w:r>
      <w:r w:rsidR="0082716D">
        <w:rPr>
          <w:rFonts w:ascii="Verdana" w:hAnsi="Verdana"/>
          <w:sz w:val="20"/>
          <w:szCs w:val="20"/>
        </w:rPr>
        <w:t xml:space="preserve">et description du projet </w:t>
      </w:r>
      <w:r w:rsidR="000E79AE" w:rsidRPr="00EC2525">
        <w:rPr>
          <w:rFonts w:ascii="Verdana" w:hAnsi="Verdana"/>
          <w:b w:val="0"/>
          <w:sz w:val="20"/>
          <w:szCs w:val="20"/>
        </w:rPr>
        <w:t>(</w:t>
      </w:r>
      <w:r w:rsidR="000E79AE" w:rsidRPr="00EC2525">
        <w:rPr>
          <w:rFonts w:cs="Verdana"/>
          <w:b w:val="0"/>
        </w:rPr>
        <w:t>fiabilisation, renouvellement, création d’ouvrages…)</w:t>
      </w:r>
      <w:r w:rsidR="00EC2525">
        <w:rPr>
          <w:rFonts w:cs="Verdana"/>
          <w:b w:val="0"/>
        </w:rPr>
        <w:t> :</w:t>
      </w:r>
    </w:p>
    <w:p w:rsidR="000E79AE" w:rsidRDefault="000E79AE" w:rsidP="000E79AE"/>
    <w:p w:rsidR="0082716D" w:rsidRDefault="0082716D" w:rsidP="000E79AE">
      <w:pPr>
        <w:pStyle w:val="sous-titre1"/>
        <w:spacing w:after="0" w:line="360" w:lineRule="auto"/>
        <w:rPr>
          <w:rFonts w:ascii="Verdana" w:hAnsi="Verdana"/>
          <w:sz w:val="20"/>
          <w:szCs w:val="20"/>
        </w:rPr>
      </w:pPr>
      <w:r w:rsidRPr="00A50D0D">
        <w:rPr>
          <w:rFonts w:ascii="Verdana" w:hAnsi="Verdana"/>
          <w:sz w:val="20"/>
          <w:szCs w:val="20"/>
        </w:rPr>
        <w:t>Localisation du projet </w:t>
      </w:r>
      <w:r w:rsidRPr="00A50D0D">
        <w:rPr>
          <w:rFonts w:ascii="Verdana" w:hAnsi="Verdana"/>
          <w:b w:val="0"/>
          <w:sz w:val="20"/>
          <w:szCs w:val="20"/>
        </w:rPr>
        <w:t xml:space="preserve">(commune, </w:t>
      </w:r>
      <w:proofErr w:type="spellStart"/>
      <w:r w:rsidRPr="00A50D0D">
        <w:rPr>
          <w:rFonts w:ascii="Verdana" w:hAnsi="Verdana"/>
          <w:b w:val="0"/>
          <w:sz w:val="20"/>
          <w:szCs w:val="20"/>
        </w:rPr>
        <w:t>sous-bassin</w:t>
      </w:r>
      <w:proofErr w:type="spellEnd"/>
      <w:r w:rsidRPr="00A50D0D">
        <w:rPr>
          <w:rFonts w:ascii="Verdana" w:hAnsi="Verdana"/>
          <w:b w:val="0"/>
          <w:sz w:val="20"/>
          <w:szCs w:val="20"/>
        </w:rPr>
        <w:t>, masse d’eau)</w:t>
      </w:r>
      <w:r w:rsidRPr="00A50D0D">
        <w:rPr>
          <w:rFonts w:ascii="Verdana" w:hAnsi="Verdana"/>
          <w:sz w:val="20"/>
          <w:szCs w:val="20"/>
        </w:rPr>
        <w:t xml:space="preserve"> :</w:t>
      </w:r>
    </w:p>
    <w:p w:rsidR="0082716D" w:rsidRDefault="0082716D" w:rsidP="000E79AE"/>
    <w:p w:rsidR="00C4272C" w:rsidRDefault="00310B15" w:rsidP="00EC2525">
      <w:pPr>
        <w:autoSpaceDE w:val="0"/>
        <w:autoSpaceDN w:val="0"/>
        <w:adjustRightInd w:val="0"/>
        <w:spacing w:before="0" w:after="0"/>
        <w:rPr>
          <w:rFonts w:cs="Verdana"/>
          <w:b/>
        </w:rPr>
      </w:pPr>
      <w:r>
        <w:rPr>
          <w:rFonts w:cs="Verdana"/>
          <w:b/>
        </w:rPr>
        <w:t xml:space="preserve">4.2 </w:t>
      </w:r>
      <w:r w:rsidR="0082716D">
        <w:rPr>
          <w:rFonts w:cs="Verdana"/>
          <w:b/>
        </w:rPr>
        <w:t xml:space="preserve">Motivation du projet </w:t>
      </w:r>
      <w:r w:rsidR="0082716D" w:rsidRPr="00EC2525">
        <w:rPr>
          <w:rFonts w:cs="Verdana"/>
        </w:rPr>
        <w:t>(</w:t>
      </w:r>
      <w:r w:rsidR="00EC2525" w:rsidRPr="00EC2525">
        <w:rPr>
          <w:rFonts w:cs="Verdana"/>
        </w:rPr>
        <w:t xml:space="preserve">préciser le </w:t>
      </w:r>
      <w:r w:rsidR="00C4272C" w:rsidRPr="00EC2525">
        <w:rPr>
          <w:rFonts w:cs="Verdana"/>
        </w:rPr>
        <w:t>caractère incitatif de l’aide susceptible d’être apportée par l’Agence</w:t>
      </w:r>
      <w:r w:rsidR="00A50D0D" w:rsidRPr="00EC2525">
        <w:rPr>
          <w:rFonts w:cs="Verdana"/>
        </w:rPr>
        <w:t xml:space="preserve"> : </w:t>
      </w:r>
      <w:r w:rsidR="0082716D" w:rsidRPr="00EC2525">
        <w:rPr>
          <w:rFonts w:cs="Verdana"/>
        </w:rPr>
        <w:t>aller au delà de la réglementation, anticiper, augmentation de production…</w:t>
      </w:r>
      <w:r w:rsidR="000E79AE" w:rsidRPr="00EC2525">
        <w:rPr>
          <w:rFonts w:cs="Verdana"/>
        </w:rPr>
        <w:t>)</w:t>
      </w:r>
    </w:p>
    <w:p w:rsidR="0082716D" w:rsidRDefault="0082716D" w:rsidP="0082716D"/>
    <w:p w:rsidR="00970152" w:rsidRDefault="00970152" w:rsidP="0082716D"/>
    <w:p w:rsidR="00970152" w:rsidRDefault="00970152" w:rsidP="0082716D"/>
    <w:p w:rsidR="000E79AE" w:rsidRDefault="000E79AE" w:rsidP="0082716D"/>
    <w:tbl>
      <w:tblPr>
        <w:tblStyle w:val="Listeclaire-Accent2"/>
        <w:tblW w:w="0" w:type="auto"/>
        <w:tblLook w:val="04A0" w:firstRow="1" w:lastRow="0" w:firstColumn="1" w:lastColumn="0" w:noHBand="0" w:noVBand="1"/>
      </w:tblPr>
      <w:tblGrid>
        <w:gridCol w:w="4016"/>
        <w:gridCol w:w="4026"/>
        <w:gridCol w:w="2378"/>
      </w:tblGrid>
      <w:tr w:rsidR="0082716D" w:rsidRPr="00964D90" w:rsidTr="0082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964D90" w:rsidRDefault="0082716D" w:rsidP="006E0434">
            <w:pPr>
              <w:autoSpaceDE w:val="0"/>
              <w:autoSpaceDN w:val="0"/>
              <w:adjustRightInd w:val="0"/>
              <w:spacing w:before="0" w:after="0"/>
              <w:jc w:val="left"/>
              <w:rPr>
                <w:rFonts w:cs="Verdana,Bold"/>
                <w:bCs w:val="0"/>
                <w:sz w:val="22"/>
                <w:szCs w:val="22"/>
              </w:rPr>
            </w:pPr>
            <w:r w:rsidRPr="00964D90">
              <w:rPr>
                <w:rFonts w:cs="Verdana,Bold"/>
                <w:bCs w:val="0"/>
                <w:sz w:val="22"/>
                <w:szCs w:val="22"/>
              </w:rPr>
              <w:lastRenderedPageBreak/>
              <w:t>Nature des travaux ou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Pr="00964D90"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B55381"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82716D" w:rsidRPr="001D4C1F" w:rsidRDefault="0082716D" w:rsidP="006E0434">
            <w:pPr>
              <w:autoSpaceDE w:val="0"/>
              <w:autoSpaceDN w:val="0"/>
              <w:adjustRightInd w:val="0"/>
              <w:spacing w:before="0" w:after="0"/>
              <w:jc w:val="left"/>
              <w:rPr>
                <w:rFonts w:cs="Verdana,Bold"/>
                <w:bCs w:val="0"/>
              </w:rPr>
            </w:pPr>
            <w:r w:rsidRPr="001D4C1F">
              <w:rPr>
                <w:rFonts w:cs="Verdana,Bold"/>
                <w:bCs w:val="0"/>
              </w:rPr>
              <w:t>Etudes</w:t>
            </w:r>
          </w:p>
        </w:tc>
        <w:tc>
          <w:tcPr>
            <w:tcW w:w="4026"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37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55381"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travaux d’épuration</w:t>
            </w:r>
          </w:p>
          <w:p w:rsidR="0082716D" w:rsidRPr="00B55381"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économies d’eau / recyclage</w:t>
            </w:r>
          </w:p>
          <w:p w:rsidR="0082716D" w:rsidRPr="00B55381"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gestion des pollutions accidentelles</w:t>
            </w:r>
          </w:p>
          <w:p w:rsidR="0082716D" w:rsidRPr="00B55381"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autres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1D4C1F" w:rsidRDefault="0082716D" w:rsidP="000E79AE">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prétraitement / Station d’épuration</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traitement des boues/odeurs</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épandage des effluents</w:t>
            </w:r>
          </w:p>
          <w:p w:rsidR="0082716D" w:rsidRPr="00964D90" w:rsidRDefault="00756F13" w:rsidP="006E0434">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 travaux</w:t>
            </w:r>
            <w:r w:rsidR="0082716D">
              <w:rPr>
                <w:rFonts w:cs="Verdana,Bold"/>
                <w:b w:val="0"/>
                <w:bCs w:val="0"/>
                <w:sz w:val="22"/>
                <w:szCs w:val="22"/>
              </w:rPr>
              <w:t xml:space="preserve"> </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pluviales</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collecte / stockage / traitement</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82716D" w:rsidRPr="00964D90" w:rsidRDefault="0082716D" w:rsidP="006E0434">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rétentions</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stockage</w:t>
            </w:r>
          </w:p>
          <w:p w:rsidR="0082716D" w:rsidRPr="001D4C1F" w:rsidRDefault="00756F13" w:rsidP="006E0434">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82716D" w:rsidRPr="001D4C1F"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préleveur / débitmètre / piézomètre</w:t>
            </w:r>
          </w:p>
          <w:p w:rsidR="0082716D" w:rsidRPr="004264CB"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w:t>
            </w:r>
            <w:r w:rsidR="0082716D">
              <w:rPr>
                <w:rFonts w:cs="Verdana,Italic"/>
                <w:b w:val="0"/>
                <w:iCs/>
                <w:sz w:val="16"/>
                <w:szCs w:val="16"/>
              </w:rPr>
              <w:t>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4264CB"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4264CB" w:rsidRDefault="0082716D" w:rsidP="006E0434">
            <w:pPr>
              <w:autoSpaceDE w:val="0"/>
              <w:autoSpaceDN w:val="0"/>
              <w:adjustRightInd w:val="0"/>
              <w:spacing w:before="0" w:after="0"/>
              <w:jc w:val="left"/>
              <w:rPr>
                <w:rFonts w:cs="Verdana,Bold"/>
                <w:bCs w:val="0"/>
              </w:rPr>
            </w:pPr>
            <w:r w:rsidRPr="004264CB">
              <w:rPr>
                <w:rFonts w:cs="Verdana,Bold"/>
                <w:bCs w:val="0"/>
              </w:rPr>
              <w:t>Economies d’eau</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4264CB"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mise en circuit fermé</w:t>
            </w:r>
          </w:p>
          <w:p w:rsidR="0082716D" w:rsidRPr="004264CB"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récupération et utilisation d’eaux pluviales</w:t>
            </w:r>
          </w:p>
          <w:p w:rsidR="0082716D" w:rsidRDefault="00756F13"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réutilisation d’eaux épurées</w:t>
            </w:r>
          </w:p>
          <w:p w:rsidR="00E2167B" w:rsidRDefault="00756F13"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94267062"/>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 xml:space="preserve">autres dispositifs </w:t>
            </w:r>
            <w:proofErr w:type="spellStart"/>
            <w:r w:rsidR="00E2167B">
              <w:rPr>
                <w:rFonts w:cs="Verdana,Italic"/>
                <w:b w:val="0"/>
                <w:iCs/>
                <w:sz w:val="16"/>
                <w:szCs w:val="16"/>
              </w:rPr>
              <w:t>hydroéconomes</w:t>
            </w:r>
            <w:proofErr w:type="spellEnd"/>
          </w:p>
          <w:p w:rsidR="00E2167B" w:rsidRPr="00E2167B" w:rsidRDefault="00756F13"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06934639"/>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transfert / substitution</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756F13" w:rsidP="006E0434">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EC411A">
              <w:rPr>
                <w:rFonts w:cs="Verdana,Italic"/>
                <w:b w:val="0"/>
                <w:iCs/>
                <w:sz w:val="16"/>
                <w:szCs w:val="16"/>
              </w:rPr>
              <w:t>pose de compteurs divisionnaires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EC411A"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82716D" w:rsidRDefault="0082716D" w:rsidP="0082716D">
      <w:pPr>
        <w:pStyle w:val="Commentaire"/>
        <w:rPr>
          <w:b/>
        </w:rPr>
      </w:pPr>
    </w:p>
    <w:p w:rsidR="0082716D" w:rsidRPr="0096590D" w:rsidRDefault="00310B15" w:rsidP="0082716D">
      <w:pPr>
        <w:pStyle w:val="Commentaire"/>
        <w:rPr>
          <w:b/>
        </w:rPr>
      </w:pPr>
      <w:r w:rsidRPr="00310B15">
        <w:rPr>
          <w:b/>
        </w:rPr>
        <w:t>4.3</w:t>
      </w:r>
      <w:r>
        <w:rPr>
          <w:b/>
        </w:rPr>
        <w:t xml:space="preserve"> </w:t>
      </w:r>
      <w:r w:rsidR="0082716D" w:rsidRPr="0096590D">
        <w:rPr>
          <w:b/>
        </w:rPr>
        <w:t>Résultats attendus à l’issue de l’opération et indicateurs permettant de les mesurer</w:t>
      </w:r>
      <w:r w:rsidR="0082716D">
        <w:rPr>
          <w:b/>
        </w:rPr>
        <w:t> </w:t>
      </w:r>
      <w:r w:rsidR="0082716D" w:rsidRPr="00310B15">
        <w:t>(normes de rejets, % d’économie d’eau, …)</w:t>
      </w:r>
      <w:r w:rsidR="0082716D">
        <w:rPr>
          <w:b/>
        </w:rPr>
        <w:t xml:space="preserve"> :</w:t>
      </w:r>
    </w:p>
    <w:p w:rsidR="000E79AE" w:rsidRDefault="000E79AE">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970152" w:rsidRDefault="00970152">
      <w:pPr>
        <w:spacing w:before="0" w:after="0"/>
        <w:jc w:val="left"/>
      </w:pP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8B5206">
            <w:pPr>
              <w:autoSpaceDE w:val="0"/>
              <w:autoSpaceDN w:val="0"/>
              <w:adjustRightInd w:val="0"/>
              <w:spacing w:before="0" w:after="0"/>
              <w:jc w:val="left"/>
              <w:rPr>
                <w:rFonts w:cs="Verdana"/>
                <w:b w:val="0"/>
              </w:rPr>
            </w:pPr>
            <w:r w:rsidRPr="00AB690E">
              <w:rPr>
                <w:rFonts w:cs="Verdana"/>
                <w:b w:val="0"/>
              </w:rPr>
              <w:t xml:space="preserve">Subvention Conseil </w:t>
            </w:r>
            <w:r w:rsidR="008B5206">
              <w:rPr>
                <w:rFonts w:cs="Verdana"/>
                <w:b w:val="0"/>
              </w:rPr>
              <w:t>Départemental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rPr>
      </w:pPr>
      <w:r>
        <w:rPr>
          <w:rFonts w:cs="Verdana"/>
        </w:rPr>
        <w:t>(si oui : nom et coordonnées du financeur) :</w:t>
      </w:r>
      <w:r w:rsidR="007244FE">
        <w:rPr>
          <w:rFonts w:cs="Verdana"/>
        </w:rPr>
        <w:t xml:space="preserve">   </w:t>
      </w:r>
      <w:r>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0E79AE" w:rsidRDefault="000E79AE" w:rsidP="00AB690E">
      <w:pPr>
        <w:autoSpaceDE w:val="0"/>
        <w:autoSpaceDN w:val="0"/>
        <w:adjustRightInd w:val="0"/>
        <w:spacing w:before="0" w:after="0"/>
        <w:jc w:val="left"/>
        <w:rPr>
          <w:rFonts w:cs="Verdana"/>
        </w:rPr>
      </w:pP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B15" w:rsidP="00310663">
      <w:pPr>
        <w:tabs>
          <w:tab w:val="right" w:leader="dot" w:pos="9639"/>
        </w:tabs>
        <w:rPr>
          <w:rFonts w:cs="Arial"/>
        </w:rPr>
      </w:pPr>
      <w:r>
        <w:t>6</w:t>
      </w:r>
      <w:r w:rsidR="00310663">
        <w:t>.1. L</w:t>
      </w:r>
      <w:r w:rsidR="00310663" w:rsidRPr="004D37A1">
        <w:rPr>
          <w:rFonts w:cs="Arial"/>
        </w:rPr>
        <w:t>’aide de l’agence se présente généralement sous forme d’une subvention</w:t>
      </w:r>
      <w:r w:rsidR="00310663">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E2167B">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B15" w:rsidP="00310663">
      <w:pPr>
        <w:tabs>
          <w:tab w:val="right" w:leader="dot" w:pos="8931"/>
        </w:tabs>
        <w:ind w:left="284" w:hanging="284"/>
      </w:pPr>
      <w:r>
        <w:t>6</w:t>
      </w:r>
      <w:r w:rsidR="00310663" w:rsidRPr="00A50D0D">
        <w:t xml:space="preserve">.2. Si l’aide susceptible de vous être accordée est inférieure à 200.000 € et si vous n’avez pas reçu plus de 200.000 € d’aides publiques « de </w:t>
      </w:r>
      <w:proofErr w:type="spellStart"/>
      <w:r w:rsidR="00310663" w:rsidRPr="00A50D0D">
        <w:t>minimis</w:t>
      </w:r>
      <w:proofErr w:type="spellEnd"/>
      <w:r w:rsidR="00310663" w:rsidRPr="00A50D0D">
        <w:t xml:space="preserve"> » sur une période glissée de trois ans, </w:t>
      </w:r>
      <w:r w:rsidR="00095F77" w:rsidRPr="00A50D0D">
        <w:t>vous avez la possibilité de solliciter</w:t>
      </w:r>
      <w:r w:rsidR="00310663" w:rsidRPr="00A50D0D">
        <w:t xml:space="preserve"> une aide </w:t>
      </w:r>
      <w:r w:rsidR="0023389C" w:rsidRPr="00A50D0D">
        <w:t xml:space="preserve"> au titre du</w:t>
      </w:r>
      <w:r w:rsidR="00571C17" w:rsidRPr="00A50D0D">
        <w:t xml:space="preserve"> règlement</w:t>
      </w:r>
      <w:r w:rsidR="00310663" w:rsidRPr="00A50D0D">
        <w:t xml:space="preserve"> « de </w:t>
      </w:r>
      <w:proofErr w:type="spellStart"/>
      <w:r w:rsidR="00310663" w:rsidRPr="00A50D0D">
        <w:t>minimis</w:t>
      </w:r>
      <w:proofErr w:type="spellEnd"/>
      <w:r w:rsidR="00310663" w:rsidRPr="00A50D0D">
        <w:t xml:space="preserve"> »  (cf. pages </w:t>
      </w:r>
      <w:r w:rsidR="007244FE" w:rsidRPr="00A50D0D">
        <w:t>7</w:t>
      </w:r>
      <w:r w:rsidR="00310663" w:rsidRPr="00A50D0D">
        <w:t xml:space="preserve"> et </w:t>
      </w:r>
      <w:r w:rsidR="007244FE" w:rsidRPr="00A50D0D">
        <w:t>8</w:t>
      </w:r>
      <w:r w:rsidR="00310663" w:rsidRPr="00A50D0D">
        <w:t>).</w:t>
      </w:r>
      <w:r w:rsidR="00E0303F" w:rsidRPr="00A50D0D">
        <w:t xml:space="preserve"> Cette option est sans incidence sur le taux d’aide.</w:t>
      </w:r>
      <w:r w:rsidR="00310663"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w:t>
      </w:r>
      <w:r w:rsidR="001725DD">
        <w:rPr>
          <w:iCs/>
        </w:rPr>
        <w:t>4</w:t>
      </w:r>
      <w:r w:rsidRPr="00940648">
        <w:rPr>
          <w:iCs/>
        </w:rPr>
        <w:t xml:space="preserve"> page 6). Si celle-ci conduit à considérer votre « entreprise en difficulté » au sens de l’encadrement communautaire des aides d’Etat, votre dossier sera déclaré inéligible aux aides de l’Agence</w:t>
      </w:r>
      <w:r w:rsidRPr="00A25104">
        <w:t>. </w:t>
      </w:r>
    </w:p>
    <w:p w:rsidR="00502175" w:rsidRDefault="00502175">
      <w:pPr>
        <w:spacing w:before="0" w:after="0"/>
        <w:jc w:val="left"/>
      </w:pPr>
    </w:p>
    <w:p w:rsidR="00B42FFE" w:rsidRPr="00B42FFE" w:rsidRDefault="00B42FFE" w:rsidP="00B42FFE">
      <w:pPr>
        <w:spacing w:before="0" w:after="0"/>
        <w:rPr>
          <w:i/>
        </w:rPr>
      </w:pPr>
      <w:r w:rsidRPr="00B42FFE">
        <w:rPr>
          <w:i/>
        </w:rPr>
        <w:t>En fonction des éléments financiers portés à sa connaissance, l’Agence pourra être amenée :</w:t>
      </w:r>
    </w:p>
    <w:p w:rsidR="00B42FFE" w:rsidRPr="00B42FFE" w:rsidRDefault="00B42FFE" w:rsidP="00B42FFE">
      <w:pPr>
        <w:pStyle w:val="Paragraphedeliste"/>
        <w:numPr>
          <w:ilvl w:val="0"/>
          <w:numId w:val="39"/>
        </w:numPr>
        <w:spacing w:before="0" w:after="0"/>
        <w:rPr>
          <w:i/>
        </w:rPr>
      </w:pPr>
      <w:r w:rsidRPr="00B42FFE">
        <w:rPr>
          <w:i/>
        </w:rPr>
        <w:t>à prévoir, en cas d’attribution d’aide, dans le document attributif, une disposition financière indiquant que le versement de son aide sera effectué après fourniture des factures acquittées correspondant au montant de l’autofinancement de l’opération,</w:t>
      </w:r>
    </w:p>
    <w:p w:rsidR="00B42FFE" w:rsidRPr="00B42FFE" w:rsidRDefault="00B42FFE" w:rsidP="00B42FFE">
      <w:pPr>
        <w:pStyle w:val="Paragraphedeliste"/>
        <w:numPr>
          <w:ilvl w:val="0"/>
          <w:numId w:val="39"/>
        </w:numPr>
        <w:spacing w:before="0" w:after="0"/>
        <w:rPr>
          <w:i/>
        </w:rPr>
      </w:pPr>
      <w:r w:rsidRPr="00B42FFE">
        <w:rPr>
          <w:i/>
        </w:rPr>
        <w:t xml:space="preserve">voire à refuser le financement du projet objet de la présente demande d’aide.   </w:t>
      </w:r>
    </w:p>
    <w:p w:rsidR="000E79AE" w:rsidRDefault="000E79AE" w:rsidP="00502175">
      <w:pPr>
        <w:spacing w:before="0" w:after="0"/>
      </w:pPr>
    </w:p>
    <w:p w:rsidR="00970152" w:rsidRDefault="00970152" w:rsidP="00502175">
      <w:pPr>
        <w:spacing w:before="0" w:after="0"/>
      </w:pPr>
    </w:p>
    <w:p w:rsidR="00970152" w:rsidRDefault="00970152" w:rsidP="00502175">
      <w:pPr>
        <w:spacing w:before="0" w:after="0"/>
      </w:pPr>
    </w:p>
    <w:p w:rsidR="00690958" w:rsidRPr="00C600EC" w:rsidRDefault="00990F8C" w:rsidP="00E344E2">
      <w:pPr>
        <w:pStyle w:val="Titre1"/>
      </w:pPr>
      <w:r>
        <w:lastRenderedPageBreak/>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2167B" w:rsidRDefault="00E2167B" w:rsidP="00E2167B">
      <w:pPr>
        <w:pStyle w:val="Puces1"/>
        <w:numPr>
          <w:ilvl w:val="0"/>
          <w:numId w:val="25"/>
        </w:numPr>
      </w:pPr>
      <w:r>
        <w:t>déclare ne pas avoir commencé l’opération avant le dépôt de la présente demande d’aide,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970152" w:rsidRDefault="00970152" w:rsidP="000C2096">
      <w:pPr>
        <w:autoSpaceDE w:val="0"/>
        <w:autoSpaceDN w:val="0"/>
        <w:adjustRightInd w:val="0"/>
        <w:spacing w:before="0" w:after="0"/>
        <w:jc w:val="left"/>
        <w:rPr>
          <w:rFonts w:cs="Verdana"/>
          <w:sz w:val="18"/>
          <w:szCs w:val="18"/>
        </w:rPr>
      </w:pPr>
    </w:p>
    <w:p w:rsidR="00970152" w:rsidRDefault="0097015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3D76A6" w:rsidP="000C2096">
      <w:pPr>
        <w:pStyle w:val="Corpsdetexte"/>
        <w:numPr>
          <w:ilvl w:val="3"/>
          <w:numId w:val="28"/>
        </w:numPr>
      </w:pPr>
      <w:r w:rsidRPr="003D76A6">
        <w:rPr>
          <w:b/>
        </w:rPr>
        <w:t>D</w:t>
      </w:r>
      <w:r w:rsidR="000C2096" w:rsidRPr="00E532CB">
        <w:rPr>
          <w:rFonts w:cs="Verdana,Bold"/>
          <w:b/>
          <w:bCs/>
        </w:rPr>
        <w:t xml:space="preserve">evis détaillés </w:t>
      </w:r>
      <w:r w:rsidR="000C2096" w:rsidRPr="00E532CB">
        <w:t xml:space="preserve">présentés par postes (ex : conduite de raccordement, prétraitement, bassin d’aération, clarificateur, traitement des boues, VRD, </w:t>
      </w:r>
      <w:proofErr w:type="spellStart"/>
      <w:r w:rsidR="000C2096" w:rsidRPr="00E532CB">
        <w:t>autosurveillance</w:t>
      </w:r>
      <w:proofErr w:type="spellEnd"/>
      <w:r w:rsidR="000C2096"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582489" w:rsidRDefault="004635A3" w:rsidP="004635A3">
      <w:pPr>
        <w:pStyle w:val="Corpsdetexte"/>
        <w:numPr>
          <w:ilvl w:val="3"/>
          <w:numId w:val="28"/>
        </w:numPr>
      </w:pPr>
      <w:r>
        <w:t>Déclaration de renseignements relatifs à la qualité de l’entreprise (page 9)</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lastRenderedPageBreak/>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D20F05">
            <w:pPr>
              <w:autoSpaceDE w:val="0"/>
              <w:autoSpaceDN w:val="0"/>
              <w:adjustRightInd w:val="0"/>
              <w:spacing w:before="0" w:after="0"/>
              <w:jc w:val="left"/>
              <w:rPr>
                <w:rFonts w:cs="Verdana"/>
              </w:rPr>
            </w:pPr>
            <w:r w:rsidRPr="002F0731">
              <w:rPr>
                <w:rFonts w:cs="Verdana"/>
                <w:b/>
              </w:rPr>
              <w:t xml:space="preserve">Réponse à la question du paragraphe </w:t>
            </w:r>
            <w:r w:rsidR="003214A2">
              <w:rPr>
                <w:rFonts w:cs="Verdana"/>
                <w:b/>
              </w:rPr>
              <w:t>« </w:t>
            </w:r>
            <w:r w:rsidR="00310B15">
              <w:rPr>
                <w:rFonts w:cs="Verdana"/>
                <w:b/>
              </w:rPr>
              <w:t>6</w:t>
            </w:r>
            <w:r w:rsidRPr="002F0731">
              <w:rPr>
                <w:rFonts w:cs="Verdana"/>
                <w:b/>
              </w:rPr>
              <w:t>.2</w:t>
            </w:r>
            <w:r w:rsidRPr="004D49D3">
              <w:rPr>
                <w:rFonts w:cs="Verdana"/>
              </w:rPr>
              <w:t>.</w:t>
            </w:r>
            <w:r w:rsidR="003214A2">
              <w:rPr>
                <w:rFonts w:cs="Verdana"/>
              </w:rPr>
              <w:t xml:space="preserve"> » (page </w:t>
            </w:r>
            <w:r w:rsidR="00D20F05">
              <w:rPr>
                <w:rFonts w:cs="Verdana"/>
              </w:rPr>
              <w:t>4</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r w:rsidRPr="00FB409D">
        <w:rPr>
          <w:rFonts w:cs="Verdana"/>
        </w:rPr>
        <w:t xml:space="preserve">représentant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756F13"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756F13"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756F13"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756F13"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756F13"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582489" w:rsidRDefault="00582489">
      <w:pPr>
        <w:spacing w:before="0" w:after="0"/>
        <w:jc w:val="left"/>
        <w:rPr>
          <w:rFonts w:cs="Verdana"/>
          <w:sz w:val="18"/>
          <w:szCs w:val="18"/>
        </w:rPr>
      </w:pPr>
      <w:r>
        <w:rPr>
          <w:rFonts w:cs="Verdana"/>
          <w:sz w:val="18"/>
          <w:szCs w:val="18"/>
        </w:rPr>
        <w:br w:type="page"/>
      </w:r>
    </w:p>
    <w:p w:rsidR="00582489" w:rsidRDefault="00582489" w:rsidP="00582489">
      <w:pPr>
        <w:autoSpaceDE w:val="0"/>
        <w:autoSpaceDN w:val="0"/>
        <w:adjustRightInd w:val="0"/>
        <w:spacing w:before="0" w:after="0"/>
        <w:jc w:val="left"/>
        <w:rPr>
          <w:rFonts w:cs="Verdana"/>
        </w:rPr>
      </w:pPr>
      <w:r>
        <w:rPr>
          <w:rFonts w:cs="Verdana"/>
        </w:rPr>
        <w:lastRenderedPageBreak/>
        <w:t>PAPIER EN-TETE DE L’ENTREPRISE</w:t>
      </w:r>
    </w:p>
    <w:p w:rsidR="00582489" w:rsidRDefault="00582489" w:rsidP="00582489">
      <w:pPr>
        <w:autoSpaceDE w:val="0"/>
        <w:autoSpaceDN w:val="0"/>
        <w:adjustRightInd w:val="0"/>
        <w:spacing w:before="0" w:after="0"/>
        <w:jc w:val="left"/>
        <w:rPr>
          <w:rFonts w:cs="Verdana"/>
        </w:rPr>
      </w:pPr>
    </w:p>
    <w:p w:rsidR="00582489" w:rsidRDefault="00582489" w:rsidP="00582489">
      <w:pPr>
        <w:autoSpaceDE w:val="0"/>
        <w:autoSpaceDN w:val="0"/>
        <w:adjustRightInd w:val="0"/>
        <w:spacing w:before="0" w:after="0"/>
        <w:jc w:val="left"/>
        <w:rPr>
          <w:rFonts w:cs="Verdana"/>
        </w:rPr>
      </w:pPr>
    </w:p>
    <w:p w:rsidR="00582489" w:rsidRDefault="00582489" w:rsidP="00582489">
      <w:pPr>
        <w:autoSpaceDE w:val="0"/>
        <w:autoSpaceDN w:val="0"/>
        <w:adjustRightInd w:val="0"/>
        <w:spacing w:before="0" w:after="0"/>
        <w:jc w:val="center"/>
        <w:rPr>
          <w:rFonts w:cs="Verdana,Bold"/>
          <w:b/>
          <w:bCs/>
          <w:color w:val="31849B" w:themeColor="accent5" w:themeShade="BF"/>
          <w:sz w:val="22"/>
          <w:szCs w:val="22"/>
        </w:rPr>
      </w:pPr>
      <w:r>
        <w:rPr>
          <w:rFonts w:cs="Verdana,Bold"/>
          <w:b/>
          <w:bCs/>
          <w:color w:val="31849B" w:themeColor="accent5" w:themeShade="BF"/>
          <w:sz w:val="22"/>
          <w:szCs w:val="22"/>
        </w:rPr>
        <w:t xml:space="preserve">DECLARATION </w:t>
      </w:r>
    </w:p>
    <w:p w:rsidR="00582489" w:rsidRPr="00F23BF3" w:rsidRDefault="00582489" w:rsidP="00582489">
      <w:pPr>
        <w:autoSpaceDE w:val="0"/>
        <w:autoSpaceDN w:val="0"/>
        <w:adjustRightInd w:val="0"/>
        <w:spacing w:before="0" w:after="0"/>
        <w:jc w:val="center"/>
        <w:rPr>
          <w:rFonts w:cs="Verdana,Bold"/>
          <w:b/>
          <w:bCs/>
          <w:color w:val="31849B" w:themeColor="accent5" w:themeShade="BF"/>
          <w:sz w:val="22"/>
          <w:szCs w:val="22"/>
        </w:rPr>
      </w:pPr>
      <w:r w:rsidRPr="00F23BF3">
        <w:rPr>
          <w:rFonts w:cs="Verdana,Bold"/>
          <w:b/>
          <w:bCs/>
          <w:color w:val="31849B" w:themeColor="accent5" w:themeShade="BF"/>
          <w:sz w:val="22"/>
          <w:szCs w:val="22"/>
        </w:rPr>
        <w:t>RENSEIGNEMENTS RELATIFS A LA QUALI</w:t>
      </w:r>
      <w:r w:rsidR="004635A3">
        <w:rPr>
          <w:rFonts w:cs="Verdana,Bold"/>
          <w:b/>
          <w:bCs/>
          <w:color w:val="31849B" w:themeColor="accent5" w:themeShade="BF"/>
          <w:sz w:val="22"/>
          <w:szCs w:val="22"/>
        </w:rPr>
        <w:t>T</w:t>
      </w:r>
      <w:r w:rsidRPr="00F23BF3">
        <w:rPr>
          <w:rFonts w:cs="Verdana,Bold"/>
          <w:b/>
          <w:bCs/>
          <w:color w:val="31849B" w:themeColor="accent5" w:themeShade="BF"/>
          <w:sz w:val="22"/>
          <w:szCs w:val="22"/>
        </w:rPr>
        <w:t>E DE L’ENTREPRISE</w:t>
      </w:r>
    </w:p>
    <w:p w:rsidR="00582489" w:rsidRDefault="00582489" w:rsidP="00582489">
      <w:pPr>
        <w:autoSpaceDE w:val="0"/>
        <w:autoSpaceDN w:val="0"/>
        <w:adjustRightInd w:val="0"/>
        <w:spacing w:before="0" w:after="0"/>
        <w:jc w:val="left"/>
        <w:rPr>
          <w:rFonts w:cs="Verdana,Bold"/>
          <w:b/>
          <w:bCs/>
        </w:rPr>
      </w:pPr>
    </w:p>
    <w:p w:rsidR="00582489" w:rsidRDefault="00582489" w:rsidP="00582489">
      <w:pPr>
        <w:autoSpaceDE w:val="0"/>
        <w:autoSpaceDN w:val="0"/>
        <w:adjustRightInd w:val="0"/>
        <w:spacing w:before="0" w:after="0"/>
        <w:jc w:val="left"/>
        <w:rPr>
          <w:rFonts w:cs="Verdana,Bold"/>
          <w:b/>
          <w:bCs/>
        </w:rPr>
      </w:pPr>
      <w:r>
        <w:rPr>
          <w:rFonts w:cs="Verdana,Bold"/>
          <w:b/>
          <w:bCs/>
        </w:rPr>
        <w:t>Objet : Données utiles à la définition du statut de l’entreprise</w:t>
      </w:r>
    </w:p>
    <w:p w:rsidR="00582489" w:rsidRDefault="00582489" w:rsidP="00582489">
      <w:pPr>
        <w:autoSpaceDE w:val="0"/>
        <w:autoSpaceDN w:val="0"/>
        <w:adjustRightInd w:val="0"/>
        <w:spacing w:before="0" w:after="0"/>
        <w:jc w:val="left"/>
        <w:rPr>
          <w:rFonts w:cs="Verdana,Bold"/>
          <w:b/>
          <w:bCs/>
        </w:rPr>
      </w:pPr>
    </w:p>
    <w:p w:rsidR="00582489" w:rsidRDefault="00582489" w:rsidP="00582489">
      <w:pPr>
        <w:autoSpaceDE w:val="0"/>
        <w:autoSpaceDN w:val="0"/>
        <w:adjustRightInd w:val="0"/>
        <w:spacing w:before="0" w:after="0"/>
        <w:rPr>
          <w:rFonts w:cs="Verdana"/>
        </w:rPr>
      </w:pPr>
      <w:r>
        <w:rPr>
          <w:rFonts w:cs="Verdana"/>
        </w:rPr>
        <w:t xml:space="preserve">Je soussigné (nom, prénom et qualité) : </w:t>
      </w:r>
    </w:p>
    <w:p w:rsidR="00582489" w:rsidRDefault="00582489" w:rsidP="00582489">
      <w:pPr>
        <w:autoSpaceDE w:val="0"/>
        <w:autoSpaceDN w:val="0"/>
        <w:adjustRightInd w:val="0"/>
        <w:spacing w:before="0" w:after="0"/>
        <w:rPr>
          <w:rFonts w:cs="Verdana"/>
        </w:rPr>
      </w:pPr>
      <w:r>
        <w:rPr>
          <w:rFonts w:cs="Verdana"/>
        </w:rPr>
        <w:t>déclare (case à cocher)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sidRPr="00531393">
        <w:rPr>
          <w:rFonts w:cs="Verdana"/>
        </w:rPr>
        <w:t>Être une personne physique de droit privé</w:t>
      </w:r>
      <w:r>
        <w:rPr>
          <w:rFonts w:cs="Verdana"/>
        </w:rPr>
        <w:t xml:space="preserve"> : </w:t>
      </w:r>
      <w:sdt>
        <w:sdtPr>
          <w:rPr>
            <w:rFonts w:cs="Verdana"/>
          </w:rPr>
          <w:id w:val="-1253887369"/>
          <w14:checkbox>
            <w14:checked w14:val="0"/>
            <w14:checkedState w14:val="2612" w14:font="MS Gothic"/>
            <w14:uncheckedState w14:val="2610" w14:font="MS Gothic"/>
          </w14:checkbox>
        </w:sdtPr>
        <w:sdtEndPr/>
        <w:sdtContent>
          <w:r w:rsidR="004635A3">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638295098"/>
          <w14:checkbox>
            <w14:checked w14:val="0"/>
            <w14:checkedState w14:val="2612" w14:font="MS Gothic"/>
            <w14:uncheckedState w14:val="2610" w14:font="MS Gothic"/>
          </w14:checkbox>
        </w:sdtPr>
        <w:sdtEndPr/>
        <w:sdtContent>
          <w:r w:rsidR="004635A3">
            <w:rPr>
              <w:rFonts w:ascii="MS Gothic" w:eastAsia="MS Gothic" w:hAnsi="MS Gothic" w:cs="Verdana" w:hint="eastAsia"/>
            </w:rPr>
            <w:t>☐</w:t>
          </w:r>
        </w:sdtContent>
      </w:sdt>
      <w:r w:rsidRPr="00531393">
        <w:rPr>
          <w:rFonts w:cs="Verdana"/>
        </w:rPr>
        <w:t xml:space="preserve"> </w:t>
      </w:r>
      <w:r>
        <w:rPr>
          <w:rFonts w:cs="Verdana"/>
        </w:rPr>
        <w:t xml:space="preserve">Non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Pr>
          <w:rFonts w:cs="Verdana"/>
        </w:rPr>
        <w:t xml:space="preserve">Si coché non :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Pr>
          <w:rFonts w:cs="Verdana"/>
        </w:rPr>
        <w:t xml:space="preserve">Je soussigné (nom, prénom et qualité) : </w:t>
      </w:r>
    </w:p>
    <w:p w:rsidR="00582489" w:rsidRDefault="00582489" w:rsidP="00582489">
      <w:pPr>
        <w:tabs>
          <w:tab w:val="left" w:pos="5670"/>
        </w:tabs>
        <w:autoSpaceDE w:val="0"/>
        <w:autoSpaceDN w:val="0"/>
        <w:adjustRightInd w:val="0"/>
        <w:spacing w:before="0" w:after="0"/>
        <w:rPr>
          <w:rFonts w:cs="Verdana"/>
        </w:rPr>
      </w:pPr>
      <w:r>
        <w:rPr>
          <w:rFonts w:cs="Verdana"/>
        </w:rPr>
        <w:t>représentant de  l’entreprise</w:t>
      </w:r>
      <w:r>
        <w:rPr>
          <w:rFonts w:cs="Verdana"/>
        </w:rPr>
        <w:tab/>
        <w:t xml:space="preserve">, n° SIREN :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582489" w:rsidRDefault="00582489" w:rsidP="00582489">
      <w:pPr>
        <w:autoSpaceDE w:val="0"/>
        <w:autoSpaceDN w:val="0"/>
        <w:adjustRightInd w:val="0"/>
        <w:spacing w:before="0" w:after="0"/>
        <w:jc w:val="left"/>
        <w:rPr>
          <w:rFonts w:ascii="Verdana,BoldItalic" w:hAnsi="Verdana,BoldItalic" w:cs="Verdana,BoldItalic"/>
          <w:b/>
          <w:bCs/>
          <w:i/>
          <w:iCs/>
          <w:color w:val="000000"/>
        </w:rPr>
      </w:pPr>
    </w:p>
    <w:p w:rsidR="00582489" w:rsidRDefault="00582489" w:rsidP="00582489">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582489" w:rsidRPr="00C4272C" w:rsidRDefault="00756F13" w:rsidP="00582489">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582489">
            <w:rPr>
              <w:rFonts w:ascii="MS Gothic" w:eastAsia="MS Gothic" w:hAnsi="MS Gothic" w:hint="eastAsia"/>
              <w:shd w:val="clear" w:color="auto" w:fill="D9D9D9" w:themeFill="background1" w:themeFillShade="D9"/>
            </w:rPr>
            <w:t>☐</w:t>
          </w:r>
        </w:sdtContent>
      </w:sdt>
      <w:r w:rsidR="00582489" w:rsidRPr="00C4272C">
        <w:rPr>
          <w:rFonts w:cs="Verdana"/>
          <w:color w:val="000000"/>
          <w:sz w:val="18"/>
          <w:szCs w:val="18"/>
        </w:rPr>
        <w:t xml:space="preserve"> </w:t>
      </w:r>
      <w:r w:rsidR="00582489">
        <w:rPr>
          <w:rFonts w:cs="Verdana"/>
          <w:color w:val="000000"/>
          <w:sz w:val="18"/>
          <w:szCs w:val="18"/>
        </w:rPr>
        <w:t xml:space="preserve"> Petite </w:t>
      </w:r>
      <w:r w:rsidR="00582489" w:rsidRPr="00C4272C">
        <w:rPr>
          <w:rFonts w:cs="Verdana"/>
          <w:color w:val="000000"/>
          <w:sz w:val="18"/>
          <w:szCs w:val="18"/>
        </w:rPr>
        <w:t xml:space="preserve">entreprise </w:t>
      </w:r>
      <w:r w:rsidR="00582489" w:rsidRPr="00C4272C">
        <w:rPr>
          <w:rFonts w:ascii="Verdana,Italic" w:hAnsi="Verdana,Italic" w:cs="Verdana,Italic"/>
          <w:i/>
          <w:iCs/>
          <w:color w:val="000000"/>
          <w:sz w:val="18"/>
          <w:szCs w:val="18"/>
        </w:rPr>
        <w:t xml:space="preserve">(Effectifs &lt; </w:t>
      </w:r>
      <w:r w:rsidR="00582489">
        <w:rPr>
          <w:rFonts w:ascii="Verdana,Italic" w:hAnsi="Verdana,Italic" w:cs="Verdana,Italic"/>
          <w:i/>
          <w:iCs/>
          <w:color w:val="000000"/>
          <w:sz w:val="18"/>
          <w:szCs w:val="18"/>
        </w:rPr>
        <w:t>5</w:t>
      </w:r>
      <w:r w:rsidR="00582489" w:rsidRPr="00C4272C">
        <w:rPr>
          <w:rFonts w:ascii="Verdana,Italic" w:hAnsi="Verdana,Italic" w:cs="Verdana,Italic"/>
          <w:i/>
          <w:iCs/>
          <w:color w:val="000000"/>
          <w:sz w:val="18"/>
          <w:szCs w:val="18"/>
        </w:rPr>
        <w:t xml:space="preserve">0 et chiffre d’affaires annuel </w:t>
      </w:r>
      <w:r w:rsidR="00582489" w:rsidRPr="00C4272C">
        <w:rPr>
          <w:rFonts w:ascii="Symbol" w:hAnsi="Symbol" w:cs="Symbol"/>
          <w:color w:val="000000"/>
          <w:sz w:val="19"/>
          <w:szCs w:val="19"/>
        </w:rPr>
        <w:t></w:t>
      </w:r>
      <w:r w:rsidR="00582489" w:rsidRPr="00C4272C">
        <w:rPr>
          <w:rFonts w:ascii="Symbol" w:hAnsi="Symbol" w:cs="Symbol"/>
          <w:color w:val="000000"/>
          <w:sz w:val="19"/>
          <w:szCs w:val="19"/>
        </w:rPr>
        <w:t></w:t>
      </w:r>
      <w:r w:rsidR="00582489">
        <w:rPr>
          <w:rFonts w:ascii="Verdana,Italic" w:hAnsi="Verdana,Italic" w:cs="Verdana,Italic"/>
          <w:i/>
          <w:iCs/>
          <w:color w:val="000000"/>
          <w:sz w:val="18"/>
          <w:szCs w:val="18"/>
        </w:rPr>
        <w:t>10</w:t>
      </w:r>
      <w:r w:rsidR="00582489" w:rsidRPr="00C4272C">
        <w:rPr>
          <w:rFonts w:ascii="Verdana,Italic" w:hAnsi="Verdana,Italic" w:cs="Verdana,Italic"/>
          <w:i/>
          <w:iCs/>
          <w:color w:val="000000"/>
          <w:sz w:val="18"/>
          <w:szCs w:val="18"/>
        </w:rPr>
        <w:t xml:space="preserve"> M€ </w:t>
      </w:r>
      <w:r w:rsidR="00582489" w:rsidRPr="00C4272C">
        <w:rPr>
          <w:rFonts w:ascii="Verdana,BoldItalic" w:hAnsi="Verdana,BoldItalic" w:cs="Verdana,BoldItalic"/>
          <w:b/>
          <w:bCs/>
          <w:i/>
          <w:iCs/>
          <w:color w:val="000000"/>
          <w:sz w:val="18"/>
          <w:szCs w:val="18"/>
        </w:rPr>
        <w:t xml:space="preserve">ou </w:t>
      </w:r>
      <w:r w:rsidR="00582489" w:rsidRPr="00C4272C">
        <w:rPr>
          <w:rFonts w:ascii="Verdana,Italic" w:hAnsi="Verdana,Italic" w:cs="Verdana,Italic"/>
          <w:i/>
          <w:iCs/>
          <w:color w:val="000000"/>
          <w:sz w:val="18"/>
          <w:szCs w:val="18"/>
        </w:rPr>
        <w:t xml:space="preserve">total du bilan annuel </w:t>
      </w:r>
      <w:r w:rsidR="00582489" w:rsidRPr="00C4272C">
        <w:rPr>
          <w:rFonts w:ascii="Symbol" w:hAnsi="Symbol" w:cs="Symbol"/>
          <w:color w:val="000000"/>
          <w:sz w:val="19"/>
          <w:szCs w:val="19"/>
        </w:rPr>
        <w:t></w:t>
      </w:r>
      <w:r w:rsidR="00582489" w:rsidRPr="00C4272C">
        <w:rPr>
          <w:rFonts w:ascii="Symbol" w:hAnsi="Symbol" w:cs="Symbol"/>
          <w:color w:val="000000"/>
          <w:sz w:val="19"/>
          <w:szCs w:val="19"/>
        </w:rPr>
        <w:t></w:t>
      </w:r>
      <w:r w:rsidR="00582489">
        <w:rPr>
          <w:rFonts w:ascii="Verdana,Italic" w:hAnsi="Verdana,Italic" w:cs="Verdana,Italic"/>
          <w:i/>
          <w:iCs/>
          <w:color w:val="000000"/>
          <w:sz w:val="18"/>
          <w:szCs w:val="18"/>
        </w:rPr>
        <w:t>10</w:t>
      </w:r>
      <w:r w:rsidR="00582489" w:rsidRPr="00C4272C">
        <w:rPr>
          <w:rFonts w:ascii="Verdana,Italic" w:hAnsi="Verdana,Italic" w:cs="Verdana,Italic"/>
          <w:i/>
          <w:iCs/>
          <w:color w:val="000000"/>
          <w:sz w:val="18"/>
          <w:szCs w:val="18"/>
        </w:rPr>
        <w:t xml:space="preserve"> M€ (*)</w:t>
      </w:r>
    </w:p>
    <w:p w:rsidR="00582489" w:rsidRPr="00C4272C" w:rsidRDefault="00756F13" w:rsidP="00582489">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582489">
            <w:rPr>
              <w:rFonts w:ascii="MS Gothic" w:eastAsia="MS Gothic" w:hAnsi="MS Gothic" w:hint="eastAsia"/>
              <w:shd w:val="clear" w:color="auto" w:fill="D9D9D9" w:themeFill="background1" w:themeFillShade="D9"/>
            </w:rPr>
            <w:t>☐</w:t>
          </w:r>
        </w:sdtContent>
      </w:sdt>
      <w:r w:rsidR="00582489" w:rsidRPr="00C4272C">
        <w:rPr>
          <w:rFonts w:cs="Verdana"/>
          <w:color w:val="000000"/>
          <w:sz w:val="18"/>
          <w:szCs w:val="18"/>
        </w:rPr>
        <w:t xml:space="preserve"> </w:t>
      </w:r>
      <w:r w:rsidR="00582489">
        <w:rPr>
          <w:rFonts w:cs="Verdana"/>
          <w:color w:val="000000"/>
          <w:sz w:val="18"/>
          <w:szCs w:val="18"/>
        </w:rPr>
        <w:t xml:space="preserve"> Moyenne entreprise</w:t>
      </w:r>
      <w:r w:rsidR="00582489" w:rsidRPr="00C4272C">
        <w:rPr>
          <w:rFonts w:cs="Verdana"/>
          <w:color w:val="000000"/>
          <w:sz w:val="18"/>
          <w:szCs w:val="18"/>
        </w:rPr>
        <w:t xml:space="preserve"> </w:t>
      </w:r>
      <w:r w:rsidR="00582489" w:rsidRPr="00C4272C">
        <w:rPr>
          <w:rFonts w:ascii="Verdana,Italic" w:hAnsi="Verdana,Italic" w:cs="Verdana,Italic"/>
          <w:i/>
          <w:iCs/>
          <w:color w:val="000000"/>
          <w:sz w:val="18"/>
          <w:szCs w:val="18"/>
        </w:rPr>
        <w:t xml:space="preserve">(Effectifs &lt; 250 et chiffre d’affaires annuel </w:t>
      </w:r>
      <w:r w:rsidR="00582489" w:rsidRPr="00C4272C">
        <w:rPr>
          <w:rFonts w:ascii="Symbol" w:hAnsi="Symbol" w:cs="Symbol"/>
          <w:color w:val="000000"/>
          <w:sz w:val="19"/>
          <w:szCs w:val="19"/>
        </w:rPr>
        <w:t></w:t>
      </w:r>
      <w:r w:rsidR="00582489" w:rsidRPr="00C4272C">
        <w:rPr>
          <w:rFonts w:ascii="Symbol" w:hAnsi="Symbol" w:cs="Symbol"/>
          <w:color w:val="000000"/>
          <w:sz w:val="19"/>
          <w:szCs w:val="19"/>
        </w:rPr>
        <w:t></w:t>
      </w:r>
      <w:r w:rsidR="00582489" w:rsidRPr="00C4272C">
        <w:rPr>
          <w:rFonts w:ascii="Verdana,Italic" w:hAnsi="Verdana,Italic" w:cs="Verdana,Italic"/>
          <w:i/>
          <w:iCs/>
          <w:color w:val="000000"/>
          <w:sz w:val="18"/>
          <w:szCs w:val="18"/>
        </w:rPr>
        <w:t xml:space="preserve">50 M€ </w:t>
      </w:r>
      <w:r w:rsidR="00582489" w:rsidRPr="00C4272C">
        <w:rPr>
          <w:rFonts w:ascii="Verdana,BoldItalic" w:hAnsi="Verdana,BoldItalic" w:cs="Verdana,BoldItalic"/>
          <w:b/>
          <w:bCs/>
          <w:i/>
          <w:iCs/>
          <w:color w:val="000000"/>
          <w:sz w:val="18"/>
          <w:szCs w:val="18"/>
        </w:rPr>
        <w:t xml:space="preserve">ou </w:t>
      </w:r>
      <w:r w:rsidR="00582489" w:rsidRPr="00C4272C">
        <w:rPr>
          <w:rFonts w:ascii="Verdana,Italic" w:hAnsi="Verdana,Italic" w:cs="Verdana,Italic"/>
          <w:i/>
          <w:iCs/>
          <w:color w:val="000000"/>
          <w:sz w:val="18"/>
          <w:szCs w:val="18"/>
        </w:rPr>
        <w:t xml:space="preserve">total du bilan annuel </w:t>
      </w:r>
      <w:r w:rsidR="00582489" w:rsidRPr="00C4272C">
        <w:rPr>
          <w:rFonts w:ascii="Symbol" w:hAnsi="Symbol" w:cs="Symbol"/>
          <w:color w:val="000000"/>
          <w:sz w:val="19"/>
          <w:szCs w:val="19"/>
        </w:rPr>
        <w:t></w:t>
      </w:r>
      <w:r w:rsidR="00582489" w:rsidRPr="00C4272C">
        <w:rPr>
          <w:rFonts w:ascii="Symbol" w:hAnsi="Symbol" w:cs="Symbol"/>
          <w:color w:val="000000"/>
          <w:sz w:val="19"/>
          <w:szCs w:val="19"/>
        </w:rPr>
        <w:t></w:t>
      </w:r>
      <w:r w:rsidR="00582489" w:rsidRPr="00C4272C">
        <w:rPr>
          <w:rFonts w:ascii="Verdana,Italic" w:hAnsi="Verdana,Italic" w:cs="Verdana,Italic"/>
          <w:i/>
          <w:iCs/>
          <w:color w:val="000000"/>
          <w:sz w:val="18"/>
          <w:szCs w:val="18"/>
        </w:rPr>
        <w:t>43 M€ (*)</w:t>
      </w:r>
    </w:p>
    <w:p w:rsidR="00582489" w:rsidRPr="00C4272C" w:rsidRDefault="00756F13" w:rsidP="00582489">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582489">
            <w:rPr>
              <w:rFonts w:ascii="MS Gothic" w:eastAsia="MS Gothic" w:hAnsi="MS Gothic" w:hint="eastAsia"/>
              <w:shd w:val="clear" w:color="auto" w:fill="D9D9D9" w:themeFill="background1" w:themeFillShade="D9"/>
            </w:rPr>
            <w:t>☐</w:t>
          </w:r>
        </w:sdtContent>
      </w:sdt>
      <w:r w:rsidR="00582489" w:rsidRPr="00C4272C">
        <w:rPr>
          <w:rFonts w:cs="Verdana"/>
          <w:color w:val="000000"/>
          <w:sz w:val="18"/>
          <w:szCs w:val="18"/>
        </w:rPr>
        <w:t xml:space="preserve"> </w:t>
      </w:r>
      <w:r w:rsidR="00582489">
        <w:rPr>
          <w:rFonts w:cs="Verdana"/>
          <w:color w:val="000000"/>
          <w:sz w:val="18"/>
          <w:szCs w:val="18"/>
        </w:rPr>
        <w:t xml:space="preserve"> </w:t>
      </w:r>
      <w:r w:rsidR="00582489" w:rsidRPr="00C4272C">
        <w:rPr>
          <w:rFonts w:cs="Verdana"/>
          <w:color w:val="000000"/>
          <w:sz w:val="18"/>
          <w:szCs w:val="18"/>
        </w:rPr>
        <w:t>Grande entreprise</w:t>
      </w:r>
      <w:r w:rsidR="00582489">
        <w:rPr>
          <w:rFonts w:cs="Verdana"/>
          <w:color w:val="000000"/>
          <w:sz w:val="18"/>
          <w:szCs w:val="18"/>
        </w:rPr>
        <w:t xml:space="preserve"> ou autre statut (association, collectivité,…)</w:t>
      </w:r>
    </w:p>
    <w:p w:rsidR="00582489" w:rsidRDefault="00582489" w:rsidP="00582489">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582489" w:rsidRPr="00C4272C" w:rsidRDefault="00582489" w:rsidP="00582489">
      <w:pPr>
        <w:pStyle w:val="Paragraphedeliste"/>
        <w:autoSpaceDE w:val="0"/>
        <w:autoSpaceDN w:val="0"/>
        <w:adjustRightInd w:val="0"/>
        <w:spacing w:before="0" w:after="0"/>
        <w:jc w:val="left"/>
        <w:rPr>
          <w:rFonts w:cs="Verdana"/>
          <w:color w:val="000000"/>
          <w:sz w:val="18"/>
          <w:szCs w:val="18"/>
        </w:rPr>
      </w:pPr>
    </w:p>
    <w:p w:rsidR="004635A3" w:rsidRDefault="004635A3" w:rsidP="004635A3">
      <w:pPr>
        <w:autoSpaceDE w:val="0"/>
        <w:autoSpaceDN w:val="0"/>
        <w:adjustRightInd w:val="0"/>
        <w:spacing w:before="0" w:after="0"/>
        <w:rPr>
          <w:rFonts w:cs="Verdana"/>
        </w:rPr>
      </w:pPr>
      <w:r>
        <w:rPr>
          <w:rFonts w:cs="Verdana"/>
        </w:rPr>
        <w:t>déclare (cases à cocher)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sidRPr="00531393">
        <w:rPr>
          <w:rFonts w:cs="Verdana"/>
        </w:rPr>
        <w:t>Être</w:t>
      </w:r>
      <w:r>
        <w:rPr>
          <w:rFonts w:cs="Verdana"/>
        </w:rPr>
        <w:t xml:space="preserve"> en procédure collective d’insolvabilité : </w:t>
      </w:r>
      <w:sdt>
        <w:sdtPr>
          <w:rPr>
            <w:rFonts w:cs="Verdana"/>
          </w:rPr>
          <w:id w:val="91782972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17399016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582489"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sidRPr="00531393">
        <w:rPr>
          <w:rFonts w:cs="Verdana"/>
        </w:rPr>
        <w:t>L’entreprise que je représente est une entreprise privée totalement indépendante</w:t>
      </w:r>
      <w:r>
        <w:rPr>
          <w:rFonts w:cs="Verdana"/>
        </w:rPr>
        <w:t> :</w:t>
      </w:r>
    </w:p>
    <w:p w:rsidR="00582489" w:rsidRPr="00531393" w:rsidRDefault="00756F13" w:rsidP="00582489">
      <w:pPr>
        <w:autoSpaceDE w:val="0"/>
        <w:autoSpaceDN w:val="0"/>
        <w:adjustRightInd w:val="0"/>
        <w:spacing w:before="0" w:after="0"/>
        <w:rPr>
          <w:rFonts w:cs="Verdana"/>
        </w:rPr>
      </w:pPr>
      <w:sdt>
        <w:sdtPr>
          <w:rPr>
            <w:rFonts w:cs="Verdana"/>
          </w:rPr>
          <w:id w:val="-1495325781"/>
          <w14:checkbox>
            <w14:checked w14:val="0"/>
            <w14:checkedState w14:val="2612" w14:font="MS Gothic"/>
            <w14:uncheckedState w14:val="2610" w14:font="MS Gothic"/>
          </w14:checkbox>
        </w:sdtPr>
        <w:sdtEndPr/>
        <w:sdtContent>
          <w:r w:rsidR="00582489">
            <w:rPr>
              <w:rFonts w:ascii="MS Gothic" w:eastAsia="MS Gothic" w:hAnsi="MS Gothic" w:cs="Verdana" w:hint="eastAsia"/>
            </w:rPr>
            <w:t>☐</w:t>
          </w:r>
        </w:sdtContent>
      </w:sdt>
      <w:r w:rsidR="00582489" w:rsidRPr="00531393">
        <w:rPr>
          <w:rFonts w:cs="Verdana"/>
        </w:rPr>
        <w:t xml:space="preserve"> </w:t>
      </w:r>
      <w:r w:rsidR="00582489">
        <w:rPr>
          <w:rFonts w:cs="Verdana"/>
        </w:rPr>
        <w:t xml:space="preserve">Oui  </w:t>
      </w:r>
      <w:sdt>
        <w:sdtPr>
          <w:rPr>
            <w:rFonts w:cs="Verdana"/>
          </w:rPr>
          <w:id w:val="-1253504649"/>
          <w14:checkbox>
            <w14:checked w14:val="0"/>
            <w14:checkedState w14:val="2612" w14:font="MS Gothic"/>
            <w14:uncheckedState w14:val="2610" w14:font="MS Gothic"/>
          </w14:checkbox>
        </w:sdtPr>
        <w:sdtEndPr/>
        <w:sdtContent>
          <w:r w:rsidR="00582489">
            <w:rPr>
              <w:rFonts w:ascii="MS Gothic" w:eastAsia="MS Gothic" w:hAnsi="MS Gothic" w:cs="Verdana" w:hint="eastAsia"/>
            </w:rPr>
            <w:t>☐</w:t>
          </w:r>
        </w:sdtContent>
      </w:sdt>
      <w:r w:rsidR="00582489" w:rsidRPr="00531393">
        <w:rPr>
          <w:rFonts w:cs="Verdana"/>
        </w:rPr>
        <w:t xml:space="preserve"> </w:t>
      </w:r>
      <w:r w:rsidR="00582489">
        <w:rPr>
          <w:rFonts w:cs="Verdana"/>
        </w:rPr>
        <w:t>Non</w:t>
      </w:r>
    </w:p>
    <w:p w:rsidR="00582489" w:rsidRPr="00531393"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sidRPr="00531393">
        <w:rPr>
          <w:rFonts w:cs="Verdana"/>
        </w:rPr>
        <w:t xml:space="preserve">L’entreprise que je représente est une entreprise privée dont un ou plusieurs organismes publics détiennent ensemble plus de </w:t>
      </w:r>
      <w:r>
        <w:rPr>
          <w:rFonts w:cs="Verdana"/>
        </w:rPr>
        <w:t>25%</w:t>
      </w:r>
      <w:r w:rsidRPr="00531393">
        <w:rPr>
          <w:rFonts w:cs="Verdana"/>
        </w:rPr>
        <w:t xml:space="preserve"> du capital ou des droits de vote de mon entreprise</w:t>
      </w:r>
      <w:r>
        <w:rPr>
          <w:rFonts w:cs="Verdana"/>
        </w:rPr>
        <w:t> :</w:t>
      </w:r>
    </w:p>
    <w:p w:rsidR="00582489" w:rsidRDefault="00756F13" w:rsidP="00582489">
      <w:pPr>
        <w:autoSpaceDE w:val="0"/>
        <w:autoSpaceDN w:val="0"/>
        <w:adjustRightInd w:val="0"/>
        <w:spacing w:before="0" w:after="0"/>
        <w:rPr>
          <w:rFonts w:cs="Verdana"/>
        </w:rPr>
      </w:pPr>
      <w:sdt>
        <w:sdtPr>
          <w:rPr>
            <w:rFonts w:cs="Verdana"/>
          </w:rPr>
          <w:id w:val="661041645"/>
          <w14:checkbox>
            <w14:checked w14:val="0"/>
            <w14:checkedState w14:val="2612" w14:font="MS Gothic"/>
            <w14:uncheckedState w14:val="2610" w14:font="MS Gothic"/>
          </w14:checkbox>
        </w:sdtPr>
        <w:sdtEndPr/>
        <w:sdtContent>
          <w:r w:rsidR="00582489">
            <w:rPr>
              <w:rFonts w:ascii="MS Gothic" w:eastAsia="MS Gothic" w:hAnsi="MS Gothic" w:cs="Verdana" w:hint="eastAsia"/>
            </w:rPr>
            <w:t>☐</w:t>
          </w:r>
        </w:sdtContent>
      </w:sdt>
      <w:r w:rsidR="00582489" w:rsidRPr="00531393">
        <w:rPr>
          <w:rFonts w:cs="Verdana"/>
        </w:rPr>
        <w:t xml:space="preserve"> </w:t>
      </w:r>
      <w:r w:rsidR="00582489">
        <w:rPr>
          <w:rFonts w:cs="Verdana"/>
        </w:rPr>
        <w:t xml:space="preserve">Oui  </w:t>
      </w:r>
      <w:sdt>
        <w:sdtPr>
          <w:rPr>
            <w:rFonts w:cs="Verdana"/>
          </w:rPr>
          <w:id w:val="752473278"/>
          <w14:checkbox>
            <w14:checked w14:val="0"/>
            <w14:checkedState w14:val="2612" w14:font="MS Gothic"/>
            <w14:uncheckedState w14:val="2610" w14:font="MS Gothic"/>
          </w14:checkbox>
        </w:sdtPr>
        <w:sdtEndPr/>
        <w:sdtContent>
          <w:r w:rsidR="00582489">
            <w:rPr>
              <w:rFonts w:ascii="MS Gothic" w:eastAsia="MS Gothic" w:hAnsi="MS Gothic" w:cs="Verdana" w:hint="eastAsia"/>
            </w:rPr>
            <w:t>☐</w:t>
          </w:r>
        </w:sdtContent>
      </w:sdt>
      <w:r w:rsidR="00582489" w:rsidRPr="00531393">
        <w:rPr>
          <w:rFonts w:cs="Verdana"/>
        </w:rPr>
        <w:t xml:space="preserve"> </w:t>
      </w:r>
      <w:r w:rsidR="00582489">
        <w:rPr>
          <w:rFonts w:cs="Verdana"/>
        </w:rPr>
        <w:t>Non</w:t>
      </w:r>
    </w:p>
    <w:p w:rsidR="00582489" w:rsidRPr="00531393"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sidRPr="00531393">
        <w:rPr>
          <w:rFonts w:cs="Verdana"/>
        </w:rPr>
        <w:t xml:space="preserve">L’entreprise que je représente est une entreprise privée </w:t>
      </w:r>
    </w:p>
    <w:p w:rsidR="00582489" w:rsidRDefault="00582489" w:rsidP="00582489">
      <w:pPr>
        <w:pStyle w:val="Paragraphedeliste"/>
        <w:numPr>
          <w:ilvl w:val="0"/>
          <w:numId w:val="40"/>
        </w:numPr>
        <w:autoSpaceDE w:val="0"/>
        <w:autoSpaceDN w:val="0"/>
        <w:adjustRightInd w:val="0"/>
        <w:spacing w:before="0" w:after="0"/>
        <w:rPr>
          <w:rFonts w:cs="Verdana"/>
        </w:rPr>
      </w:pPr>
      <w:r w:rsidRPr="002D4488">
        <w:rPr>
          <w:rFonts w:cs="Verdana"/>
        </w:rPr>
        <w:t xml:space="preserve">dont 25% </w:t>
      </w:r>
      <w:r>
        <w:rPr>
          <w:rFonts w:cs="Verdana"/>
        </w:rPr>
        <w:t xml:space="preserve">ou plus </w:t>
      </w:r>
      <w:r w:rsidRPr="002D4488">
        <w:rPr>
          <w:rFonts w:cs="Verdana"/>
        </w:rPr>
        <w:t>de son capital ou de ses droits de vote sont contrôlés directement ou indirectement par une autre entreprise,</w:t>
      </w:r>
    </w:p>
    <w:p w:rsidR="00582489" w:rsidRDefault="00582489" w:rsidP="00582489">
      <w:pPr>
        <w:pStyle w:val="Paragraphedeliste"/>
        <w:autoSpaceDE w:val="0"/>
        <w:autoSpaceDN w:val="0"/>
        <w:adjustRightInd w:val="0"/>
        <w:spacing w:before="0" w:after="0"/>
        <w:rPr>
          <w:rFonts w:cs="Verdana"/>
        </w:rPr>
      </w:pPr>
      <w:r w:rsidRPr="002D4488">
        <w:rPr>
          <w:rFonts w:cs="Verdana"/>
        </w:rPr>
        <w:t xml:space="preserve">ou </w:t>
      </w:r>
    </w:p>
    <w:p w:rsidR="00582489" w:rsidRDefault="00582489" w:rsidP="00582489">
      <w:pPr>
        <w:pStyle w:val="Paragraphedeliste"/>
        <w:numPr>
          <w:ilvl w:val="0"/>
          <w:numId w:val="40"/>
        </w:numPr>
        <w:autoSpaceDE w:val="0"/>
        <w:autoSpaceDN w:val="0"/>
        <w:adjustRightInd w:val="0"/>
        <w:spacing w:before="0" w:after="0"/>
        <w:rPr>
          <w:rFonts w:cs="Verdana"/>
        </w:rPr>
      </w:pPr>
      <w:r>
        <w:rPr>
          <w:rFonts w:cs="Verdana"/>
        </w:rPr>
        <w:t xml:space="preserve">a une participation de 25 % ou plus dans une autre entreprise </w:t>
      </w:r>
      <w:r w:rsidRPr="002D4488">
        <w:rPr>
          <w:rFonts w:cs="Verdana"/>
        </w:rPr>
        <w:t>:</w:t>
      </w:r>
    </w:p>
    <w:p w:rsidR="00582489" w:rsidRPr="005028B5" w:rsidRDefault="00756F13" w:rsidP="00582489">
      <w:pPr>
        <w:autoSpaceDE w:val="0"/>
        <w:autoSpaceDN w:val="0"/>
        <w:adjustRightInd w:val="0"/>
        <w:spacing w:before="0" w:after="0"/>
        <w:rPr>
          <w:rFonts w:cs="Verdana"/>
        </w:rPr>
      </w:pPr>
      <w:sdt>
        <w:sdtPr>
          <w:rPr>
            <w:rFonts w:ascii="MS Gothic" w:eastAsia="MS Gothic" w:hAnsi="MS Gothic" w:cs="Verdana"/>
          </w:rPr>
          <w:id w:val="1501004004"/>
          <w14:checkbox>
            <w14:checked w14:val="0"/>
            <w14:checkedState w14:val="2612" w14:font="MS Gothic"/>
            <w14:uncheckedState w14:val="2610" w14:font="MS Gothic"/>
          </w14:checkbox>
        </w:sdtPr>
        <w:sdtEndPr/>
        <w:sdtContent>
          <w:r w:rsidR="00582489" w:rsidRPr="005028B5">
            <w:rPr>
              <w:rFonts w:ascii="MS Gothic" w:eastAsia="MS Gothic" w:hAnsi="MS Gothic" w:cs="Verdana" w:hint="eastAsia"/>
            </w:rPr>
            <w:t>☐</w:t>
          </w:r>
        </w:sdtContent>
      </w:sdt>
      <w:r w:rsidR="00582489" w:rsidRPr="005028B5">
        <w:rPr>
          <w:rFonts w:cs="Verdana"/>
        </w:rPr>
        <w:t xml:space="preserve"> Oui  </w:t>
      </w:r>
      <w:sdt>
        <w:sdtPr>
          <w:rPr>
            <w:rFonts w:ascii="MS Gothic" w:eastAsia="MS Gothic" w:hAnsi="MS Gothic" w:cs="Verdana"/>
          </w:rPr>
          <w:id w:val="-32807673"/>
          <w14:checkbox>
            <w14:checked w14:val="0"/>
            <w14:checkedState w14:val="2612" w14:font="MS Gothic"/>
            <w14:uncheckedState w14:val="2610" w14:font="MS Gothic"/>
          </w14:checkbox>
        </w:sdtPr>
        <w:sdtEndPr/>
        <w:sdtContent>
          <w:r w:rsidR="00582489" w:rsidRPr="005028B5">
            <w:rPr>
              <w:rFonts w:ascii="MS Gothic" w:eastAsia="MS Gothic" w:hAnsi="MS Gothic" w:cs="Verdana" w:hint="eastAsia"/>
            </w:rPr>
            <w:t>☐</w:t>
          </w:r>
        </w:sdtContent>
      </w:sdt>
      <w:r w:rsidR="00582489" w:rsidRPr="005028B5">
        <w:rPr>
          <w:rFonts w:cs="Verdana"/>
        </w:rPr>
        <w:t xml:space="preserve"> Non</w:t>
      </w:r>
    </w:p>
    <w:p w:rsidR="00582489" w:rsidRPr="00531393" w:rsidRDefault="00582489"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shd w:val="clear" w:color="auto" w:fill="D9D9D9" w:themeFill="background1" w:themeFillShade="D9"/>
        </w:rPr>
      </w:pPr>
      <w:r>
        <w:rPr>
          <w:shd w:val="clear" w:color="auto" w:fill="D9D9D9" w:themeFill="background1" w:themeFillShade="D9"/>
        </w:rPr>
        <w:t xml:space="preserve"> </w:t>
      </w:r>
    </w:p>
    <w:p w:rsidR="004635A3" w:rsidRDefault="004635A3" w:rsidP="00582489">
      <w:pPr>
        <w:autoSpaceDE w:val="0"/>
        <w:autoSpaceDN w:val="0"/>
        <w:adjustRightInd w:val="0"/>
        <w:spacing w:before="0" w:after="0"/>
        <w:rPr>
          <w:rFonts w:cs="Verdana"/>
        </w:rPr>
      </w:pPr>
    </w:p>
    <w:p w:rsidR="00582489" w:rsidRDefault="00582489" w:rsidP="00582489">
      <w:pPr>
        <w:autoSpaceDE w:val="0"/>
        <w:autoSpaceDN w:val="0"/>
        <w:adjustRightInd w:val="0"/>
        <w:spacing w:before="0" w:after="0"/>
        <w:rPr>
          <w:rFonts w:cs="Verdana"/>
        </w:rPr>
      </w:pPr>
      <w:r>
        <w:rPr>
          <w:rFonts w:cs="Verdana"/>
        </w:rPr>
        <w:t xml:space="preserve">Date  </w:t>
      </w:r>
      <w:sdt>
        <w:sdtPr>
          <w:rPr>
            <w:i/>
            <w:color w:val="808080" w:themeColor="background1" w:themeShade="80"/>
            <w:shd w:val="clear" w:color="auto" w:fill="D9D9D9" w:themeFill="background1" w:themeFillShade="D9"/>
          </w:rPr>
          <w:alias w:val="Date jj/mm/aa"/>
          <w:tag w:val="Date jj/mm/aa"/>
          <w:id w:val="-1049303510"/>
          <w:showingPlcHdr/>
          <w:date w:fullDate="2016-03-14T00:00:00Z">
            <w:dateFormat w:val="dd/MM/yy"/>
            <w:lid w:val="fr-FR"/>
            <w:storeMappedDataAs w:val="dateTime"/>
            <w:calendar w:val="gregorian"/>
          </w:date>
        </w:sdtPr>
        <w:sdtEndPr/>
        <w:sdtContent>
          <w:r>
            <w:rPr>
              <w:i/>
              <w:color w:val="808080" w:themeColor="background1" w:themeShade="80"/>
              <w:shd w:val="clear" w:color="auto" w:fill="D9D9D9" w:themeFill="background1" w:themeFillShade="D9"/>
            </w:rPr>
            <w:t xml:space="preserve">     </w:t>
          </w:r>
        </w:sdtContent>
      </w:sdt>
      <w:r>
        <w:rPr>
          <w:rFonts w:cs="Verdana"/>
        </w:rPr>
        <w:t xml:space="preserve">                 </w:t>
      </w:r>
    </w:p>
    <w:p w:rsidR="00582489" w:rsidRDefault="00582489" w:rsidP="00582489">
      <w:pPr>
        <w:autoSpaceDE w:val="0"/>
        <w:autoSpaceDN w:val="0"/>
        <w:adjustRightInd w:val="0"/>
        <w:spacing w:before="0" w:after="0"/>
        <w:rPr>
          <w:rFonts w:cs="Verdana"/>
        </w:rPr>
      </w:pPr>
      <w:r>
        <w:rPr>
          <w:rFonts w:cs="Verdana"/>
        </w:rPr>
        <w:t>Signature et cachet</w:t>
      </w:r>
    </w:p>
    <w:p w:rsidR="00582489" w:rsidRDefault="00582489" w:rsidP="00582489">
      <w:pPr>
        <w:autoSpaceDE w:val="0"/>
        <w:autoSpaceDN w:val="0"/>
        <w:adjustRightInd w:val="0"/>
        <w:spacing w:after="0"/>
        <w:rPr>
          <w:rFonts w:cs="Verdana"/>
          <w:color w:val="000000"/>
          <w:sz w:val="16"/>
          <w:szCs w:val="16"/>
        </w:rPr>
      </w:pPr>
      <w:r>
        <w:rPr>
          <w:rFonts w:cs="Verdana"/>
          <w:sz w:val="16"/>
          <w:szCs w:val="16"/>
        </w:rPr>
        <w:t xml:space="preserve">(Indiquer le nom et la qualité du signataire) : </w:t>
      </w:r>
    </w:p>
    <w:p w:rsidR="00933E2F" w:rsidRDefault="00933E2F" w:rsidP="00933E2F">
      <w:pPr>
        <w:autoSpaceDE w:val="0"/>
        <w:autoSpaceDN w:val="0"/>
        <w:adjustRightInd w:val="0"/>
        <w:spacing w:before="0" w:after="0"/>
        <w:rPr>
          <w:rFonts w:cs="Verdana"/>
          <w:sz w:val="18"/>
          <w:szCs w:val="18"/>
        </w:rPr>
      </w:pPr>
    </w:p>
    <w:sectPr w:rsidR="00933E2F" w:rsidSect="00462E0D">
      <w:headerReference w:type="default" r:id="rId13"/>
      <w:footerReference w:type="default" r:id="rId14"/>
      <w:headerReference w:type="first" r:id="rId15"/>
      <w:footerReference w:type="first" r:id="rId16"/>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9E6A51" w:rsidRDefault="00A50D0D" w:rsidP="009E6A51">
    <w:pPr>
      <w:pStyle w:val="Pieddepage"/>
      <w:tabs>
        <w:tab w:val="clear" w:pos="4536"/>
        <w:tab w:val="left" w:pos="4820"/>
      </w:tabs>
      <w:jc w:val="left"/>
      <w:rPr>
        <w:sz w:val="14"/>
        <w:szCs w:val="14"/>
      </w:rPr>
    </w:pPr>
    <w:r>
      <w:rPr>
        <w:sz w:val="12"/>
        <w:szCs w:val="12"/>
      </w:rPr>
      <w:t>Formulaire de demande d’aide</w:t>
    </w:r>
    <w:r w:rsidR="00F1302D">
      <w:rPr>
        <w:sz w:val="12"/>
        <w:szCs w:val="12"/>
      </w:rPr>
      <w:t xml:space="preserve"> – 2019-</w:t>
    </w:r>
    <w:r w:rsidR="00582489">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756F13">
      <w:rPr>
        <w:rStyle w:val="Numrodepage"/>
        <w:noProof/>
        <w:sz w:val="14"/>
        <w:szCs w:val="14"/>
      </w:rPr>
      <w:t>2</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756F13">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5A59">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3C730D"/>
    <w:multiLevelType w:val="hybridMultilevel"/>
    <w:tmpl w:val="3A5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5706435A"/>
    <w:multiLevelType w:val="multilevel"/>
    <w:tmpl w:val="E32238C6"/>
    <w:numStyleLink w:val="LISTE1"/>
  </w:abstractNum>
  <w:abstractNum w:abstractNumId="29">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30">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1">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2">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5">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7"/>
  </w:num>
  <w:num w:numId="2">
    <w:abstractNumId w:val="36"/>
  </w:num>
  <w:num w:numId="3">
    <w:abstractNumId w:val="11"/>
  </w:num>
  <w:num w:numId="4">
    <w:abstractNumId w:val="32"/>
  </w:num>
  <w:num w:numId="5">
    <w:abstractNumId w:val="14"/>
  </w:num>
  <w:num w:numId="6">
    <w:abstractNumId w:val="30"/>
  </w:num>
  <w:num w:numId="7">
    <w:abstractNumId w:val="29"/>
  </w:num>
  <w:num w:numId="8">
    <w:abstractNumId w:val="24"/>
  </w:num>
  <w:num w:numId="9">
    <w:abstractNumId w:val="21"/>
  </w:num>
  <w:num w:numId="10">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6"/>
  </w:num>
  <w:num w:numId="26">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2"/>
  </w:num>
  <w:num w:numId="28">
    <w:abstractNumId w:val="31"/>
  </w:num>
  <w:num w:numId="29">
    <w:abstractNumId w:val="12"/>
  </w:num>
  <w:num w:numId="30">
    <w:abstractNumId w:val="10"/>
  </w:num>
  <w:num w:numId="31">
    <w:abstractNumId w:val="19"/>
  </w:num>
  <w:num w:numId="32">
    <w:abstractNumId w:val="25"/>
  </w:num>
  <w:num w:numId="33">
    <w:abstractNumId w:val="35"/>
  </w:num>
  <w:num w:numId="34">
    <w:abstractNumId w:val="23"/>
  </w:num>
  <w:num w:numId="35">
    <w:abstractNumId w:val="34"/>
  </w:num>
  <w:num w:numId="36">
    <w:abstractNumId w:val="20"/>
  </w:num>
  <w:num w:numId="37">
    <w:abstractNumId w:val="36"/>
  </w:num>
  <w:num w:numId="38">
    <w:abstractNumId w:val="16"/>
  </w:num>
  <w:num w:numId="39">
    <w:abstractNumId w:val="17"/>
  </w:num>
  <w:num w:numId="4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0F96"/>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1BA4"/>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BF4"/>
    <w:rsid w:val="000F677E"/>
    <w:rsid w:val="00100874"/>
    <w:rsid w:val="0010239A"/>
    <w:rsid w:val="00102A1C"/>
    <w:rsid w:val="00103727"/>
    <w:rsid w:val="00107652"/>
    <w:rsid w:val="00111B53"/>
    <w:rsid w:val="001169ED"/>
    <w:rsid w:val="0012192A"/>
    <w:rsid w:val="00121A0F"/>
    <w:rsid w:val="00124DF0"/>
    <w:rsid w:val="001258A9"/>
    <w:rsid w:val="0013325C"/>
    <w:rsid w:val="00141477"/>
    <w:rsid w:val="00151E7B"/>
    <w:rsid w:val="00153519"/>
    <w:rsid w:val="00160E37"/>
    <w:rsid w:val="001628DC"/>
    <w:rsid w:val="001674BD"/>
    <w:rsid w:val="001725DD"/>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635A3"/>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02175"/>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489"/>
    <w:rsid w:val="005828B5"/>
    <w:rsid w:val="00582D0C"/>
    <w:rsid w:val="005853C7"/>
    <w:rsid w:val="00585588"/>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56F13"/>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2716D"/>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5206"/>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0577"/>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152"/>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2FFE"/>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D57A3"/>
    <w:rsid w:val="00CE03C2"/>
    <w:rsid w:val="00CE40D8"/>
    <w:rsid w:val="00CE5B7A"/>
    <w:rsid w:val="00CF1240"/>
    <w:rsid w:val="00CF1421"/>
    <w:rsid w:val="00CF2815"/>
    <w:rsid w:val="00CF377C"/>
    <w:rsid w:val="00CF3C6E"/>
    <w:rsid w:val="00D153BC"/>
    <w:rsid w:val="00D20F05"/>
    <w:rsid w:val="00D21D0D"/>
    <w:rsid w:val="00D24EA5"/>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167B"/>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302D"/>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3C29-2400-4936-A0FF-DA65BC36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118</TotalTime>
  <Pages>9</Pages>
  <Words>2879</Words>
  <Characters>15898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10</cp:revision>
  <cp:lastPrinted>2019-05-13T08:45:00Z</cp:lastPrinted>
  <dcterms:created xsi:type="dcterms:W3CDTF">2019-09-26T14:56:00Z</dcterms:created>
  <dcterms:modified xsi:type="dcterms:W3CDTF">2019-10-29T10:49:00Z</dcterms:modified>
  <cp:category>Commun</cp:category>
</cp:coreProperties>
</file>